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8B928" w14:textId="77777777" w:rsidR="0065617F" w:rsidRDefault="0065617F" w:rsidP="00713DBB">
      <w:pPr>
        <w:jc w:val="right"/>
      </w:pPr>
      <w:r>
        <w:t>Warszawa, 22 sierpnia 2023</w:t>
      </w:r>
    </w:p>
    <w:p w14:paraId="274F5A79" w14:textId="2FE64536" w:rsidR="00250CD7" w:rsidRPr="00866CBA" w:rsidRDefault="00250CD7" w:rsidP="00713DBB">
      <w:pPr>
        <w:jc w:val="center"/>
        <w:rPr>
          <w:b/>
          <w:bCs/>
          <w:sz w:val="48"/>
          <w:szCs w:val="48"/>
        </w:rPr>
      </w:pPr>
      <w:r w:rsidRPr="00866CBA">
        <w:rPr>
          <w:b/>
          <w:bCs/>
          <w:sz w:val="48"/>
          <w:szCs w:val="48"/>
        </w:rPr>
        <w:t>Znamy program festiwalu</w:t>
      </w:r>
      <w:r w:rsidR="00866CBA" w:rsidRPr="00866CBA">
        <w:rPr>
          <w:b/>
          <w:bCs/>
          <w:sz w:val="48"/>
          <w:szCs w:val="48"/>
        </w:rPr>
        <w:br/>
        <w:t>S</w:t>
      </w:r>
      <w:r w:rsidRPr="00866CBA">
        <w:rPr>
          <w:b/>
          <w:bCs/>
          <w:sz w:val="48"/>
          <w:szCs w:val="48"/>
        </w:rPr>
        <w:t>zalone Dni Muzyki „Oda do nocy”</w:t>
      </w:r>
    </w:p>
    <w:p w14:paraId="64579474" w14:textId="3560FA04" w:rsidR="00866CBA" w:rsidRPr="00866CBA" w:rsidRDefault="00AE2602" w:rsidP="00713DBB">
      <w:pPr>
        <w:jc w:val="center"/>
        <w:rPr>
          <w:b/>
          <w:bCs/>
          <w:sz w:val="32"/>
          <w:szCs w:val="32"/>
        </w:rPr>
      </w:pPr>
      <w:r w:rsidRPr="00866CBA">
        <w:rPr>
          <w:b/>
          <w:bCs/>
          <w:sz w:val="32"/>
          <w:szCs w:val="32"/>
        </w:rPr>
        <w:t>Teatr Wielki - Opera Narodowa</w:t>
      </w:r>
      <w:r w:rsidR="00866CBA" w:rsidRPr="00866CBA">
        <w:rPr>
          <w:b/>
          <w:bCs/>
          <w:sz w:val="32"/>
          <w:szCs w:val="32"/>
        </w:rPr>
        <w:t xml:space="preserve"> (pl. Teatralny 1)</w:t>
      </w:r>
      <w:r w:rsidR="00866CBA" w:rsidRPr="00866CBA">
        <w:rPr>
          <w:b/>
          <w:bCs/>
          <w:sz w:val="32"/>
          <w:szCs w:val="32"/>
        </w:rPr>
        <w:br/>
        <w:t xml:space="preserve">Namiot </w:t>
      </w:r>
      <w:r w:rsidR="00866CBA">
        <w:rPr>
          <w:b/>
          <w:bCs/>
          <w:sz w:val="32"/>
          <w:szCs w:val="32"/>
        </w:rPr>
        <w:t>na</w:t>
      </w:r>
      <w:r w:rsidR="00866CBA" w:rsidRPr="00866CBA">
        <w:rPr>
          <w:b/>
          <w:bCs/>
          <w:sz w:val="32"/>
          <w:szCs w:val="32"/>
        </w:rPr>
        <w:t xml:space="preserve"> pl. Teatralnym</w:t>
      </w:r>
      <w:r w:rsidR="00866CBA" w:rsidRPr="00866CBA">
        <w:rPr>
          <w:b/>
          <w:bCs/>
          <w:sz w:val="32"/>
          <w:szCs w:val="32"/>
        </w:rPr>
        <w:br/>
        <w:t>Kościół Środowisk Twórczych (ul. Senatorska 18b)</w:t>
      </w:r>
    </w:p>
    <w:p w14:paraId="37679F47" w14:textId="3C38BF40" w:rsidR="0065617F" w:rsidRPr="00866CBA" w:rsidRDefault="0065617F" w:rsidP="00713DBB">
      <w:pPr>
        <w:jc w:val="center"/>
        <w:rPr>
          <w:b/>
          <w:bCs/>
          <w:sz w:val="32"/>
          <w:szCs w:val="32"/>
        </w:rPr>
      </w:pPr>
      <w:r w:rsidRPr="00866CBA">
        <w:rPr>
          <w:b/>
          <w:bCs/>
          <w:sz w:val="32"/>
          <w:szCs w:val="32"/>
        </w:rPr>
        <w:t>22–24 września 2023</w:t>
      </w:r>
    </w:p>
    <w:p w14:paraId="6294ACA3" w14:textId="51A1F53D" w:rsidR="00517147" w:rsidRDefault="00BD1C40" w:rsidP="00AE4E1A">
      <w:pPr>
        <w:jc w:val="both"/>
        <w:rPr>
          <w:b/>
          <w:bCs/>
        </w:rPr>
      </w:pPr>
      <w:r w:rsidRPr="00C37705">
        <w:rPr>
          <w:b/>
          <w:bCs/>
        </w:rPr>
        <w:t>Ogłoszony został program 13. Festiwalu Szalone Dni Muzyki</w:t>
      </w:r>
      <w:r w:rsidR="00866CBA" w:rsidRPr="00C37705">
        <w:rPr>
          <w:b/>
          <w:bCs/>
        </w:rPr>
        <w:t xml:space="preserve"> „Oda do nocy”</w:t>
      </w:r>
      <w:r w:rsidRPr="00C37705">
        <w:rPr>
          <w:b/>
          <w:bCs/>
        </w:rPr>
        <w:t>.</w:t>
      </w:r>
      <w:r w:rsidR="00250CD7" w:rsidRPr="00C37705">
        <w:rPr>
          <w:b/>
          <w:bCs/>
        </w:rPr>
        <w:t xml:space="preserve"> </w:t>
      </w:r>
      <w:r w:rsidR="00125C04" w:rsidRPr="00C37705">
        <w:rPr>
          <w:b/>
          <w:bCs/>
        </w:rPr>
        <w:t xml:space="preserve">3 dni i </w:t>
      </w:r>
      <w:r w:rsidR="00B87253" w:rsidRPr="00C37705">
        <w:rPr>
          <w:b/>
          <w:bCs/>
        </w:rPr>
        <w:t xml:space="preserve">3 </w:t>
      </w:r>
      <w:r w:rsidR="00125C04" w:rsidRPr="00C37705">
        <w:rPr>
          <w:b/>
          <w:bCs/>
        </w:rPr>
        <w:t>noc</w:t>
      </w:r>
      <w:r w:rsidR="00B87253" w:rsidRPr="00C37705">
        <w:rPr>
          <w:b/>
          <w:bCs/>
        </w:rPr>
        <w:t>e</w:t>
      </w:r>
      <w:r w:rsidR="00125C04" w:rsidRPr="00C37705">
        <w:rPr>
          <w:b/>
          <w:bCs/>
        </w:rPr>
        <w:t>, 6</w:t>
      </w:r>
      <w:r w:rsidR="00AE4E1A" w:rsidRPr="00C37705">
        <w:rPr>
          <w:b/>
          <w:bCs/>
        </w:rPr>
        <w:t> </w:t>
      </w:r>
      <w:r w:rsidR="00125C04" w:rsidRPr="00C37705">
        <w:rPr>
          <w:b/>
          <w:bCs/>
        </w:rPr>
        <w:t xml:space="preserve">przestrzeni, 52 </w:t>
      </w:r>
      <w:r w:rsidR="00E6760C" w:rsidRPr="00C37705">
        <w:rPr>
          <w:b/>
          <w:bCs/>
        </w:rPr>
        <w:t>wydarzenia</w:t>
      </w:r>
      <w:r w:rsidR="00125C04" w:rsidRPr="00C37705">
        <w:rPr>
          <w:b/>
          <w:bCs/>
        </w:rPr>
        <w:t>.</w:t>
      </w:r>
      <w:r w:rsidR="000C4BDE" w:rsidRPr="00C37705">
        <w:rPr>
          <w:b/>
          <w:bCs/>
        </w:rPr>
        <w:t xml:space="preserve"> Koncerty orkiestrowe, kameralne, recitale, </w:t>
      </w:r>
      <w:r w:rsidR="00E6760C" w:rsidRPr="00C37705">
        <w:rPr>
          <w:b/>
          <w:bCs/>
        </w:rPr>
        <w:t xml:space="preserve">familijne, </w:t>
      </w:r>
      <w:r w:rsidR="000C4BDE" w:rsidRPr="00C37705">
        <w:rPr>
          <w:b/>
          <w:bCs/>
        </w:rPr>
        <w:t xml:space="preserve">wydarzenia edukacyjne. Muzyka klasyczna, jazzowa, filmowa i dawna. </w:t>
      </w:r>
      <w:r w:rsidR="00517147" w:rsidRPr="00C37705">
        <w:rPr>
          <w:b/>
          <w:bCs/>
        </w:rPr>
        <w:t xml:space="preserve">Wśród gwiazd </w:t>
      </w:r>
      <w:r w:rsidR="00B03131" w:rsidRPr="00C37705">
        <w:rPr>
          <w:b/>
          <w:bCs/>
        </w:rPr>
        <w:t xml:space="preserve">Luis Fernando </w:t>
      </w:r>
      <w:proofErr w:type="spellStart"/>
      <w:r w:rsidR="00B03131" w:rsidRPr="00C37705">
        <w:rPr>
          <w:b/>
          <w:bCs/>
        </w:rPr>
        <w:t>P</w:t>
      </w:r>
      <w:r w:rsidR="00B03131" w:rsidRPr="00C37705">
        <w:rPr>
          <w:rFonts w:cs="Calibri"/>
          <w:b/>
          <w:bCs/>
        </w:rPr>
        <w:t>é</w:t>
      </w:r>
      <w:r w:rsidR="00B03131" w:rsidRPr="00C37705">
        <w:rPr>
          <w:b/>
          <w:bCs/>
        </w:rPr>
        <w:t>rez</w:t>
      </w:r>
      <w:proofErr w:type="spellEnd"/>
      <w:r w:rsidR="00B03131" w:rsidRPr="00C37705">
        <w:rPr>
          <w:b/>
          <w:bCs/>
        </w:rPr>
        <w:t xml:space="preserve">, </w:t>
      </w:r>
      <w:proofErr w:type="spellStart"/>
      <w:r w:rsidR="00517147" w:rsidRPr="00C37705">
        <w:rPr>
          <w:b/>
          <w:bCs/>
        </w:rPr>
        <w:t>Liya</w:t>
      </w:r>
      <w:proofErr w:type="spellEnd"/>
      <w:r w:rsidR="00517147" w:rsidRPr="00C37705">
        <w:rPr>
          <w:b/>
          <w:bCs/>
        </w:rPr>
        <w:t xml:space="preserve"> </w:t>
      </w:r>
      <w:proofErr w:type="spellStart"/>
      <w:r w:rsidR="00517147" w:rsidRPr="00C37705">
        <w:rPr>
          <w:b/>
          <w:bCs/>
        </w:rPr>
        <w:t>Petrova</w:t>
      </w:r>
      <w:proofErr w:type="spellEnd"/>
      <w:r w:rsidR="00517147" w:rsidRPr="00C37705">
        <w:rPr>
          <w:b/>
          <w:bCs/>
        </w:rPr>
        <w:t xml:space="preserve">, Thibault </w:t>
      </w:r>
      <w:proofErr w:type="spellStart"/>
      <w:r w:rsidR="00517147" w:rsidRPr="00C37705">
        <w:rPr>
          <w:b/>
          <w:bCs/>
        </w:rPr>
        <w:t>Cauvin</w:t>
      </w:r>
      <w:proofErr w:type="spellEnd"/>
      <w:r w:rsidR="00856E19" w:rsidRPr="00C37705">
        <w:rPr>
          <w:b/>
          <w:bCs/>
        </w:rPr>
        <w:t>, zespoły</w:t>
      </w:r>
      <w:r w:rsidR="00CB37D6">
        <w:rPr>
          <w:b/>
          <w:bCs/>
        </w:rPr>
        <w:t>:</w:t>
      </w:r>
      <w:r w:rsidR="00856E19" w:rsidRPr="00C37705">
        <w:rPr>
          <w:b/>
          <w:bCs/>
        </w:rPr>
        <w:t xml:space="preserve"> Sinfonia Varsovia, NFM Orkiestra </w:t>
      </w:r>
      <w:proofErr w:type="spellStart"/>
      <w:r w:rsidR="00856E19" w:rsidRPr="00C37705">
        <w:rPr>
          <w:b/>
          <w:bCs/>
        </w:rPr>
        <w:t>Leopoldinum</w:t>
      </w:r>
      <w:proofErr w:type="spellEnd"/>
      <w:r w:rsidR="00856E19" w:rsidRPr="00C37705">
        <w:rPr>
          <w:b/>
          <w:bCs/>
        </w:rPr>
        <w:t xml:space="preserve">, </w:t>
      </w:r>
      <w:proofErr w:type="spellStart"/>
      <w:r w:rsidR="00856E19" w:rsidRPr="00C37705">
        <w:rPr>
          <w:b/>
          <w:bCs/>
        </w:rPr>
        <w:t>Theresia</w:t>
      </w:r>
      <w:proofErr w:type="spellEnd"/>
      <w:r w:rsidR="00856E19" w:rsidRPr="00C37705">
        <w:rPr>
          <w:b/>
          <w:bCs/>
        </w:rPr>
        <w:t xml:space="preserve"> </w:t>
      </w:r>
      <w:proofErr w:type="spellStart"/>
      <w:r w:rsidR="00856E19" w:rsidRPr="00C37705">
        <w:rPr>
          <w:b/>
          <w:bCs/>
        </w:rPr>
        <w:t>Orchestra</w:t>
      </w:r>
      <w:proofErr w:type="spellEnd"/>
      <w:r w:rsidR="00856E19" w:rsidRPr="00C37705">
        <w:rPr>
          <w:b/>
          <w:bCs/>
        </w:rPr>
        <w:t xml:space="preserve">, Quatuor Hanson, </w:t>
      </w:r>
      <w:proofErr w:type="spellStart"/>
      <w:r w:rsidR="00856E19" w:rsidRPr="00C37705">
        <w:rPr>
          <w:b/>
          <w:bCs/>
        </w:rPr>
        <w:t>Ricercar</w:t>
      </w:r>
      <w:proofErr w:type="spellEnd"/>
      <w:r w:rsidR="00856E19" w:rsidRPr="00C37705">
        <w:rPr>
          <w:b/>
          <w:bCs/>
        </w:rPr>
        <w:t xml:space="preserve"> </w:t>
      </w:r>
      <w:proofErr w:type="spellStart"/>
      <w:r w:rsidR="00856E19" w:rsidRPr="00C37705">
        <w:rPr>
          <w:b/>
          <w:bCs/>
        </w:rPr>
        <w:t>Consort</w:t>
      </w:r>
      <w:proofErr w:type="spellEnd"/>
      <w:r w:rsidR="00517147" w:rsidRPr="00C37705">
        <w:rPr>
          <w:b/>
          <w:bCs/>
        </w:rPr>
        <w:t xml:space="preserve">. Sprzedaż biletów rozpocznie się 1 września </w:t>
      </w:r>
      <w:r w:rsidR="00866CBA" w:rsidRPr="00C37705">
        <w:rPr>
          <w:b/>
          <w:bCs/>
        </w:rPr>
        <w:t xml:space="preserve">stacjonarnie </w:t>
      </w:r>
      <w:r w:rsidR="00517147" w:rsidRPr="00C37705">
        <w:rPr>
          <w:b/>
          <w:bCs/>
        </w:rPr>
        <w:t>w kasach Teatru Wielkiego - Opery Narodowej</w:t>
      </w:r>
      <w:r w:rsidR="00866CBA" w:rsidRPr="00C37705">
        <w:rPr>
          <w:b/>
          <w:bCs/>
        </w:rPr>
        <w:t xml:space="preserve"> oraz online na stronie butik.teatrwielki.pl.</w:t>
      </w:r>
    </w:p>
    <w:p w14:paraId="306B59E5" w14:textId="6608B590" w:rsidR="001E6E60" w:rsidRDefault="006E4AF2" w:rsidP="00713DBB">
      <w:pPr>
        <w:tabs>
          <w:tab w:val="left" w:pos="0"/>
        </w:tabs>
        <w:suppressAutoHyphens/>
        <w:jc w:val="both"/>
      </w:pPr>
      <w:r w:rsidRPr="00C37705">
        <w:rPr>
          <w:rFonts w:cstheme="minorHAnsi"/>
        </w:rPr>
        <w:t xml:space="preserve">Zgodnie z francuskim pierwowzorem tytułu </w:t>
      </w:r>
      <w:r w:rsidRPr="00C37705">
        <w:rPr>
          <w:rFonts w:cstheme="minorHAnsi"/>
          <w:b/>
          <w:bCs/>
          <w:i/>
          <w:iCs/>
        </w:rPr>
        <w:t xml:space="preserve">Ode à la </w:t>
      </w:r>
      <w:proofErr w:type="spellStart"/>
      <w:r w:rsidRPr="00C37705">
        <w:rPr>
          <w:rFonts w:cstheme="minorHAnsi"/>
          <w:b/>
          <w:bCs/>
          <w:i/>
          <w:iCs/>
        </w:rPr>
        <w:t>nuit</w:t>
      </w:r>
      <w:proofErr w:type="spellEnd"/>
      <w:r w:rsidRPr="00C37705">
        <w:rPr>
          <w:rFonts w:cstheme="minorHAnsi"/>
        </w:rPr>
        <w:t xml:space="preserve"> festiwalowi artyści polskiej edycji „wyśpiewają” </w:t>
      </w:r>
      <w:r w:rsidRPr="00C37705">
        <w:rPr>
          <w:rFonts w:cstheme="minorHAnsi"/>
          <w:b/>
          <w:bCs/>
          <w:i/>
          <w:iCs/>
        </w:rPr>
        <w:t>Odę do nocy</w:t>
      </w:r>
      <w:r w:rsidR="001E6E60" w:rsidRPr="00C37705">
        <w:t xml:space="preserve">. </w:t>
      </w:r>
      <w:r w:rsidR="003C165D" w:rsidRPr="00C37705">
        <w:t xml:space="preserve">Trzynastą edycję Szalonych Dni Muzyki wypełni muzyka inspirowana nocą. </w:t>
      </w:r>
      <w:r w:rsidR="001E6E60" w:rsidRPr="00C37705">
        <w:t xml:space="preserve">Pojawi się m.in. aria Królowej </w:t>
      </w:r>
      <w:r w:rsidR="001E6E60" w:rsidRPr="00C37705">
        <w:rPr>
          <w:b/>
          <w:bCs/>
        </w:rPr>
        <w:t>Nocy</w:t>
      </w:r>
      <w:r w:rsidR="001E6E60" w:rsidRPr="00C37705">
        <w:t xml:space="preserve"> z opery </w:t>
      </w:r>
      <w:r w:rsidR="003C165D" w:rsidRPr="00C37705">
        <w:rPr>
          <w:i/>
          <w:iCs/>
        </w:rPr>
        <w:t xml:space="preserve">Czarodziejski </w:t>
      </w:r>
      <w:r w:rsidR="001E6E60" w:rsidRPr="00C37705">
        <w:rPr>
          <w:i/>
          <w:iCs/>
        </w:rPr>
        <w:t>flet</w:t>
      </w:r>
      <w:r w:rsidR="001E6E60" w:rsidRPr="00C37705">
        <w:t xml:space="preserve"> czy serenada </w:t>
      </w:r>
      <w:proofErr w:type="spellStart"/>
      <w:r w:rsidR="001E6E60" w:rsidRPr="00C37705">
        <w:rPr>
          <w:i/>
          <w:iCs/>
        </w:rPr>
        <w:t>Eine</w:t>
      </w:r>
      <w:proofErr w:type="spellEnd"/>
      <w:r w:rsidR="001E6E60" w:rsidRPr="00C37705">
        <w:rPr>
          <w:i/>
          <w:iCs/>
        </w:rPr>
        <w:t xml:space="preserve"> </w:t>
      </w:r>
      <w:proofErr w:type="spellStart"/>
      <w:r w:rsidR="001E6E60" w:rsidRPr="00C37705">
        <w:rPr>
          <w:i/>
          <w:iCs/>
        </w:rPr>
        <w:t>Kleine</w:t>
      </w:r>
      <w:proofErr w:type="spellEnd"/>
      <w:r w:rsidR="001E6E60" w:rsidRPr="00C37705">
        <w:rPr>
          <w:i/>
          <w:iCs/>
        </w:rPr>
        <w:t xml:space="preserve"> </w:t>
      </w:r>
      <w:proofErr w:type="spellStart"/>
      <w:r w:rsidR="001E6E60" w:rsidRPr="00C37705">
        <w:rPr>
          <w:b/>
          <w:bCs/>
          <w:i/>
          <w:iCs/>
        </w:rPr>
        <w:t>Nachtmusik</w:t>
      </w:r>
      <w:proofErr w:type="spellEnd"/>
      <w:r w:rsidR="001E6E60" w:rsidRPr="00C37705">
        <w:rPr>
          <w:b/>
          <w:bCs/>
        </w:rPr>
        <w:t xml:space="preserve"> </w:t>
      </w:r>
      <w:r w:rsidR="00AF1834" w:rsidRPr="00C37705">
        <w:t>(</w:t>
      </w:r>
      <w:r w:rsidR="00AF1834" w:rsidRPr="00C37705">
        <w:rPr>
          <w:i/>
          <w:iCs/>
        </w:rPr>
        <w:t xml:space="preserve">Mała </w:t>
      </w:r>
      <w:r w:rsidR="00AF1834" w:rsidRPr="00C37705">
        <w:rPr>
          <w:b/>
          <w:bCs/>
          <w:i/>
          <w:iCs/>
        </w:rPr>
        <w:t>nocna</w:t>
      </w:r>
      <w:r w:rsidR="00AF1834" w:rsidRPr="00C37705">
        <w:rPr>
          <w:i/>
          <w:iCs/>
        </w:rPr>
        <w:t xml:space="preserve"> muzyka</w:t>
      </w:r>
      <w:r w:rsidR="00AF1834" w:rsidRPr="00C37705">
        <w:t>)</w:t>
      </w:r>
      <w:r w:rsidR="00AF1834" w:rsidRPr="00C37705">
        <w:rPr>
          <w:b/>
          <w:bCs/>
        </w:rPr>
        <w:t xml:space="preserve"> </w:t>
      </w:r>
      <w:r w:rsidR="001E6E60" w:rsidRPr="00C37705">
        <w:t xml:space="preserve">Mozarta, </w:t>
      </w:r>
      <w:r w:rsidR="00A90C39">
        <w:t>impresje symfoniczne na fortepian i orkiestrę</w:t>
      </w:r>
      <w:r w:rsidR="001E6E60" w:rsidRPr="00C37705">
        <w:t xml:space="preserve"> </w:t>
      </w:r>
      <w:r w:rsidR="001E6E60" w:rsidRPr="00C37705">
        <w:rPr>
          <w:b/>
          <w:bCs/>
          <w:i/>
          <w:iCs/>
        </w:rPr>
        <w:t>Noce</w:t>
      </w:r>
      <w:r w:rsidR="001E6E60" w:rsidRPr="00C37705">
        <w:rPr>
          <w:i/>
          <w:iCs/>
        </w:rPr>
        <w:t xml:space="preserve"> w ogrodach Hiszpanii</w:t>
      </w:r>
      <w:r w:rsidR="001E6E60" w:rsidRPr="00C37705">
        <w:t xml:space="preserve"> de Falli, inspirowan</w:t>
      </w:r>
      <w:r w:rsidR="00F37CB6">
        <w:t>a</w:t>
      </w:r>
      <w:r w:rsidR="001E6E60" w:rsidRPr="00C37705">
        <w:t xml:space="preserve"> </w:t>
      </w:r>
      <w:r w:rsidR="001E6E60" w:rsidRPr="00C37705">
        <w:rPr>
          <w:i/>
          <w:iCs/>
        </w:rPr>
        <w:t xml:space="preserve">Księgą tysiąca i jednej </w:t>
      </w:r>
      <w:r w:rsidR="001E6E60" w:rsidRPr="00C37705">
        <w:rPr>
          <w:b/>
          <w:bCs/>
          <w:i/>
          <w:iCs/>
        </w:rPr>
        <w:t>nocy</w:t>
      </w:r>
      <w:r w:rsidR="001E6E60" w:rsidRPr="00C37705">
        <w:t xml:space="preserve"> </w:t>
      </w:r>
      <w:r w:rsidR="00F37CB6">
        <w:t xml:space="preserve">suita symfoniczna </w:t>
      </w:r>
      <w:r w:rsidR="001E6E60" w:rsidRPr="00C37705">
        <w:rPr>
          <w:i/>
          <w:iCs/>
        </w:rPr>
        <w:t>S</w:t>
      </w:r>
      <w:r w:rsidR="00992FD1">
        <w:rPr>
          <w:i/>
          <w:iCs/>
        </w:rPr>
        <w:t>z</w:t>
      </w:r>
      <w:r w:rsidR="001E6E60" w:rsidRPr="00C37705">
        <w:rPr>
          <w:i/>
          <w:iCs/>
        </w:rPr>
        <w:t>eherezada</w:t>
      </w:r>
      <w:r w:rsidR="001E6E60" w:rsidRPr="00C37705">
        <w:t xml:space="preserve"> </w:t>
      </w:r>
      <w:proofErr w:type="spellStart"/>
      <w:r w:rsidR="001E6E60" w:rsidRPr="00C37705">
        <w:t>Rimskiego-Korsakowa</w:t>
      </w:r>
      <w:proofErr w:type="spellEnd"/>
      <w:r w:rsidR="001E6E60" w:rsidRPr="00C37705">
        <w:t>, pisane przez</w:t>
      </w:r>
      <w:r w:rsidR="00AE4E1A" w:rsidRPr="00C37705">
        <w:t> </w:t>
      </w:r>
      <w:r w:rsidR="001E6E60" w:rsidRPr="00C37705">
        <w:t xml:space="preserve">Bacha jako </w:t>
      </w:r>
      <w:r w:rsidR="001E6E60" w:rsidRPr="00C37705">
        <w:rPr>
          <w:b/>
          <w:bCs/>
        </w:rPr>
        <w:t>kołysanka do snu</w:t>
      </w:r>
      <w:r w:rsidR="001E6E60" w:rsidRPr="00C37705">
        <w:t xml:space="preserve"> hr. </w:t>
      </w:r>
      <w:proofErr w:type="spellStart"/>
      <w:r w:rsidR="001E6E60" w:rsidRPr="00C37705">
        <w:t>Keyserlinga</w:t>
      </w:r>
      <w:proofErr w:type="spellEnd"/>
      <w:r w:rsidR="001E6E60" w:rsidRPr="00C37705">
        <w:t xml:space="preserve"> słynne klawiszowe </w:t>
      </w:r>
      <w:r w:rsidR="001E6E60" w:rsidRPr="00C37705">
        <w:rPr>
          <w:i/>
          <w:iCs/>
        </w:rPr>
        <w:t xml:space="preserve">Wariacje </w:t>
      </w:r>
      <w:proofErr w:type="spellStart"/>
      <w:r w:rsidR="001E6E60" w:rsidRPr="00C37705">
        <w:rPr>
          <w:i/>
          <w:iCs/>
        </w:rPr>
        <w:t>Goldbergowskie</w:t>
      </w:r>
      <w:proofErr w:type="spellEnd"/>
      <w:r w:rsidR="001E6E60" w:rsidRPr="00C37705">
        <w:rPr>
          <w:i/>
          <w:iCs/>
        </w:rPr>
        <w:t xml:space="preserve">, </w:t>
      </w:r>
      <w:proofErr w:type="spellStart"/>
      <w:r w:rsidR="001E6E60" w:rsidRPr="00C37705">
        <w:rPr>
          <w:i/>
          <w:iCs/>
        </w:rPr>
        <w:t>Verklärte</w:t>
      </w:r>
      <w:proofErr w:type="spellEnd"/>
      <w:r w:rsidR="001E6E60" w:rsidRPr="00C37705">
        <w:rPr>
          <w:i/>
          <w:iCs/>
        </w:rPr>
        <w:t xml:space="preserve"> </w:t>
      </w:r>
      <w:r w:rsidR="001E6E60" w:rsidRPr="00C37705">
        <w:rPr>
          <w:b/>
          <w:bCs/>
          <w:i/>
          <w:iCs/>
        </w:rPr>
        <w:t>Nacht</w:t>
      </w:r>
      <w:r w:rsidR="001E6E60" w:rsidRPr="00C37705">
        <w:rPr>
          <w:b/>
          <w:bCs/>
        </w:rPr>
        <w:t xml:space="preserve"> </w:t>
      </w:r>
      <w:r w:rsidR="001E6E60" w:rsidRPr="00C37705">
        <w:t>(</w:t>
      </w:r>
      <w:r w:rsidR="001E6E60" w:rsidRPr="00C37705">
        <w:rPr>
          <w:i/>
          <w:iCs/>
        </w:rPr>
        <w:t xml:space="preserve">Rozświetlona </w:t>
      </w:r>
      <w:r w:rsidR="001E6E60" w:rsidRPr="00C37705">
        <w:rPr>
          <w:b/>
          <w:bCs/>
          <w:i/>
          <w:iCs/>
        </w:rPr>
        <w:t>noc</w:t>
      </w:r>
      <w:r w:rsidR="001E6E60" w:rsidRPr="00C37705">
        <w:t xml:space="preserve">) </w:t>
      </w:r>
      <w:proofErr w:type="spellStart"/>
      <w:r w:rsidR="001E6E60" w:rsidRPr="00C37705">
        <w:t>Schönberga</w:t>
      </w:r>
      <w:proofErr w:type="spellEnd"/>
      <w:r w:rsidR="001E6E60" w:rsidRPr="00C37705">
        <w:t xml:space="preserve"> czy muzyka do </w:t>
      </w:r>
      <w:r w:rsidR="001E6E60" w:rsidRPr="00C37705">
        <w:rPr>
          <w:i/>
          <w:iCs/>
        </w:rPr>
        <w:t xml:space="preserve">Snu </w:t>
      </w:r>
      <w:r w:rsidR="001E6E60" w:rsidRPr="00C37705">
        <w:rPr>
          <w:b/>
          <w:bCs/>
          <w:i/>
          <w:iCs/>
        </w:rPr>
        <w:t>nocy</w:t>
      </w:r>
      <w:r w:rsidR="001E6E60" w:rsidRPr="00C37705">
        <w:rPr>
          <w:i/>
          <w:iCs/>
        </w:rPr>
        <w:t xml:space="preserve"> letniej</w:t>
      </w:r>
      <w:r w:rsidR="001E6E60" w:rsidRPr="00C37705">
        <w:t xml:space="preserve"> Mendelssohna.</w:t>
      </w:r>
    </w:p>
    <w:p w14:paraId="6A2440F7" w14:textId="5B5CA7DB" w:rsidR="00E00362" w:rsidRPr="00C37705" w:rsidRDefault="00E00362" w:rsidP="00713DBB">
      <w:pPr>
        <w:jc w:val="both"/>
      </w:pPr>
      <w:r w:rsidRPr="00C37705">
        <w:t xml:space="preserve">Podczas festiwalu odbędzie się kilka </w:t>
      </w:r>
      <w:r w:rsidR="00081BB8" w:rsidRPr="00C37705">
        <w:t xml:space="preserve">wyjątkowych </w:t>
      </w:r>
      <w:r w:rsidRPr="00C37705">
        <w:t xml:space="preserve">wydarzeń, m.in. światowe prawykonanie </w:t>
      </w:r>
      <w:r w:rsidR="00081BB8" w:rsidRPr="00C37705">
        <w:t xml:space="preserve">utworu </w:t>
      </w:r>
      <w:proofErr w:type="spellStart"/>
      <w:r w:rsidR="00081BB8" w:rsidRPr="00C37705">
        <w:rPr>
          <w:b/>
          <w:bCs/>
        </w:rPr>
        <w:t>Portals</w:t>
      </w:r>
      <w:proofErr w:type="spellEnd"/>
      <w:r w:rsidR="00081BB8" w:rsidRPr="00C37705">
        <w:rPr>
          <w:b/>
          <w:bCs/>
        </w:rPr>
        <w:t xml:space="preserve"> –</w:t>
      </w:r>
      <w:r w:rsidR="00081BB8" w:rsidRPr="00C37705">
        <w:t xml:space="preserve"> </w:t>
      </w:r>
      <w:r w:rsidRPr="00C37705">
        <w:rPr>
          <w:b/>
          <w:bCs/>
        </w:rPr>
        <w:t xml:space="preserve">Koncertu na skrzypce, wiolonczelę i orkiestrę </w:t>
      </w:r>
      <w:r w:rsidRPr="00C37705">
        <w:rPr>
          <w:rFonts w:asciiTheme="minorHAnsi" w:hAnsiTheme="minorHAnsi" w:cstheme="minorHAnsi"/>
          <w:b/>
          <w:bCs/>
        </w:rPr>
        <w:t xml:space="preserve">Marcusa </w:t>
      </w:r>
      <w:proofErr w:type="spellStart"/>
      <w:r w:rsidRPr="00C37705">
        <w:rPr>
          <w:rFonts w:asciiTheme="minorHAnsi" w:hAnsiTheme="minorHAnsi" w:cstheme="minorHAnsi"/>
          <w:b/>
          <w:bCs/>
        </w:rPr>
        <w:t>Pausa</w:t>
      </w:r>
      <w:proofErr w:type="spellEnd"/>
      <w:r w:rsidRPr="00C37705">
        <w:rPr>
          <w:rFonts w:asciiTheme="minorHAnsi" w:hAnsiTheme="minorHAnsi" w:cstheme="minorHAnsi"/>
        </w:rPr>
        <w:t>, koncerty interaktywne z</w:t>
      </w:r>
      <w:r w:rsidR="00AE4E1A" w:rsidRPr="00C37705">
        <w:rPr>
          <w:rFonts w:asciiTheme="minorHAnsi" w:hAnsiTheme="minorHAnsi" w:cstheme="minorHAnsi"/>
        </w:rPr>
        <w:t> </w:t>
      </w:r>
      <w:r w:rsidRPr="00C37705">
        <w:rPr>
          <w:rFonts w:asciiTheme="minorHAnsi" w:hAnsiTheme="minorHAnsi" w:cstheme="minorHAnsi"/>
        </w:rPr>
        <w:t xml:space="preserve">udziałem </w:t>
      </w:r>
      <w:r w:rsidR="00291C87" w:rsidRPr="00C37705">
        <w:rPr>
          <w:rFonts w:asciiTheme="minorHAnsi" w:hAnsiTheme="minorHAnsi" w:cstheme="minorHAnsi"/>
        </w:rPr>
        <w:t>publiczności</w:t>
      </w:r>
      <w:r w:rsidRPr="00C37705">
        <w:rPr>
          <w:rFonts w:asciiTheme="minorHAnsi" w:hAnsiTheme="minorHAnsi" w:cstheme="minorHAnsi"/>
        </w:rPr>
        <w:t xml:space="preserve">, a także koncert nocny, </w:t>
      </w:r>
      <w:r w:rsidR="002D1A74" w:rsidRPr="00C37705">
        <w:rPr>
          <w:rFonts w:asciiTheme="minorHAnsi" w:hAnsiTheme="minorHAnsi" w:cstheme="minorHAnsi"/>
        </w:rPr>
        <w:t xml:space="preserve">podwójny </w:t>
      </w:r>
      <w:r w:rsidR="002D1A74" w:rsidRPr="00C37705">
        <w:rPr>
          <w:rFonts w:asciiTheme="minorHAnsi" w:hAnsiTheme="minorHAnsi" w:cstheme="minorHAnsi"/>
          <w:kern w:val="1"/>
        </w:rPr>
        <w:t>recital klawiszowy Bartka Wąsika z</w:t>
      </w:r>
      <w:r w:rsidR="00AE4E1A" w:rsidRPr="00C37705">
        <w:rPr>
          <w:rFonts w:asciiTheme="minorHAnsi" w:hAnsiTheme="minorHAnsi" w:cstheme="minorHAnsi"/>
          <w:kern w:val="1"/>
        </w:rPr>
        <w:t> </w:t>
      </w:r>
      <w:r w:rsidR="002D1A74" w:rsidRPr="00C37705">
        <w:rPr>
          <w:rFonts w:asciiTheme="minorHAnsi" w:hAnsiTheme="minorHAnsi" w:cstheme="minorHAnsi"/>
          <w:kern w:val="1"/>
        </w:rPr>
        <w:t xml:space="preserve">materiałem z jego płyty </w:t>
      </w:r>
      <w:proofErr w:type="spellStart"/>
      <w:r w:rsidR="002D1A74" w:rsidRPr="00C37705">
        <w:rPr>
          <w:rFonts w:asciiTheme="minorHAnsi" w:hAnsiTheme="minorHAnsi" w:cstheme="minorHAnsi"/>
          <w:i/>
          <w:iCs/>
          <w:kern w:val="1"/>
        </w:rPr>
        <w:t>Daydreamer</w:t>
      </w:r>
      <w:proofErr w:type="spellEnd"/>
      <w:r w:rsidR="002D1A74" w:rsidRPr="00C37705">
        <w:rPr>
          <w:rFonts w:asciiTheme="minorHAnsi" w:hAnsiTheme="minorHAnsi" w:cstheme="minorHAnsi"/>
          <w:i/>
          <w:iCs/>
          <w:kern w:val="1"/>
        </w:rPr>
        <w:t xml:space="preserve"> </w:t>
      </w:r>
      <w:r w:rsidR="002D1A74" w:rsidRPr="00C37705">
        <w:rPr>
          <w:rFonts w:asciiTheme="minorHAnsi" w:hAnsiTheme="minorHAnsi" w:cstheme="minorHAnsi"/>
          <w:kern w:val="1"/>
        </w:rPr>
        <w:t xml:space="preserve">i Adama Kośmiei, który da premierę swojej najnowszej płyty </w:t>
      </w:r>
      <w:proofErr w:type="spellStart"/>
      <w:r w:rsidR="002D1A74" w:rsidRPr="00C37705">
        <w:rPr>
          <w:rFonts w:asciiTheme="minorHAnsi" w:hAnsiTheme="minorHAnsi" w:cstheme="minorHAnsi"/>
          <w:b/>
          <w:bCs/>
          <w:i/>
          <w:iCs/>
          <w:kern w:val="1"/>
        </w:rPr>
        <w:t>Infinity</w:t>
      </w:r>
      <w:proofErr w:type="spellEnd"/>
      <w:r w:rsidR="005958C8" w:rsidRPr="00C37705">
        <w:rPr>
          <w:rFonts w:asciiTheme="minorHAnsi" w:hAnsiTheme="minorHAnsi" w:cstheme="minorHAnsi"/>
        </w:rPr>
        <w:t>.</w:t>
      </w:r>
      <w:r w:rsidR="0080609B" w:rsidRPr="00C37705">
        <w:rPr>
          <w:rFonts w:asciiTheme="minorHAnsi" w:hAnsiTheme="minorHAnsi" w:cstheme="minorHAnsi"/>
        </w:rPr>
        <w:t xml:space="preserve"> </w:t>
      </w:r>
      <w:r w:rsidR="0080609B" w:rsidRPr="00C37705">
        <w:t xml:space="preserve">Program najbliższej edycji obejmie również liczne wydarzenia edukacyjne dla młodszej publiczności, w tym </w:t>
      </w:r>
      <w:r w:rsidR="0080609B" w:rsidRPr="00C37705">
        <w:rPr>
          <w:rFonts w:asciiTheme="minorHAnsi" w:hAnsiTheme="minorHAnsi" w:cstheme="minorHAnsi"/>
        </w:rPr>
        <w:t xml:space="preserve">dwa familijne koncerty symfoniczne dla młodszych </w:t>
      </w:r>
      <w:proofErr w:type="gramStart"/>
      <w:r w:rsidR="0080609B" w:rsidRPr="00C37705">
        <w:rPr>
          <w:rFonts w:asciiTheme="minorHAnsi" w:hAnsiTheme="minorHAnsi" w:cstheme="minorHAnsi"/>
        </w:rPr>
        <w:t>słuchaczy,</w:t>
      </w:r>
      <w:proofErr w:type="gramEnd"/>
      <w:r w:rsidR="0080609B" w:rsidRPr="00C37705">
        <w:t xml:space="preserve"> i koncerty Młodych Wykonawców – 14 orkiestr szkół z całej Polski</w:t>
      </w:r>
      <w:r w:rsidR="00A41D93" w:rsidRPr="00C37705">
        <w:t xml:space="preserve"> (</w:t>
      </w:r>
      <w:r w:rsidR="007C3C5C" w:rsidRPr="00C37705">
        <w:t>Białystok, Bytom, Częstochowa, Katowice, Kraków, Lublin, Łódź, Opole, Płock, Poznań, Warszawa i Wrocław).</w:t>
      </w:r>
    </w:p>
    <w:p w14:paraId="32BA20CE" w14:textId="46A32784" w:rsidR="00081BB8" w:rsidRDefault="00081BB8" w:rsidP="00713DBB">
      <w:pPr>
        <w:tabs>
          <w:tab w:val="left" w:pos="0"/>
        </w:tabs>
        <w:suppressAutoHyphens/>
        <w:jc w:val="both"/>
      </w:pPr>
      <w:r w:rsidRPr="00C37705">
        <w:t>Wśród muzyków z Polski i zagranicy zaprezentują się takie osobowości, jak</w:t>
      </w:r>
      <w:r w:rsidRPr="00C37705">
        <w:rPr>
          <w:bCs/>
        </w:rPr>
        <w:t xml:space="preserve"> pianiści </w:t>
      </w:r>
      <w:r w:rsidRPr="00C37705">
        <w:rPr>
          <w:b/>
        </w:rPr>
        <w:t xml:space="preserve">Luis Fernando </w:t>
      </w:r>
      <w:proofErr w:type="spellStart"/>
      <w:r w:rsidRPr="00C37705">
        <w:rPr>
          <w:b/>
        </w:rPr>
        <w:t>P</w:t>
      </w:r>
      <w:r w:rsidRPr="00C37705">
        <w:rPr>
          <w:rFonts w:cstheme="minorHAnsi"/>
          <w:b/>
        </w:rPr>
        <w:t>é</w:t>
      </w:r>
      <w:r w:rsidRPr="00C37705">
        <w:rPr>
          <w:b/>
        </w:rPr>
        <w:t>rez</w:t>
      </w:r>
      <w:proofErr w:type="spellEnd"/>
      <w:r w:rsidRPr="00C37705">
        <w:rPr>
          <w:b/>
        </w:rPr>
        <w:t xml:space="preserve">, </w:t>
      </w:r>
      <w:proofErr w:type="spellStart"/>
      <w:r w:rsidRPr="00C37705">
        <w:rPr>
          <w:b/>
        </w:rPr>
        <w:t>Varvara</w:t>
      </w:r>
      <w:proofErr w:type="spellEnd"/>
      <w:r w:rsidRPr="00C37705">
        <w:rPr>
          <w:b/>
        </w:rPr>
        <w:t xml:space="preserve">, Adam Kośmieja, </w:t>
      </w:r>
      <w:proofErr w:type="spellStart"/>
      <w:r w:rsidRPr="00C37705">
        <w:rPr>
          <w:b/>
        </w:rPr>
        <w:t>Vitalii</w:t>
      </w:r>
      <w:proofErr w:type="spellEnd"/>
      <w:r w:rsidRPr="00C37705">
        <w:rPr>
          <w:b/>
        </w:rPr>
        <w:t xml:space="preserve"> </w:t>
      </w:r>
      <w:proofErr w:type="spellStart"/>
      <w:r w:rsidRPr="00C37705">
        <w:rPr>
          <w:b/>
        </w:rPr>
        <w:t>Kyianytsia</w:t>
      </w:r>
      <w:proofErr w:type="spellEnd"/>
      <w:r w:rsidRPr="00C37705">
        <w:rPr>
          <w:b/>
        </w:rPr>
        <w:t>, Bartek Wąsik</w:t>
      </w:r>
      <w:r w:rsidRPr="00C37705">
        <w:rPr>
          <w:bCs/>
        </w:rPr>
        <w:t xml:space="preserve">, skrzypkowie </w:t>
      </w:r>
      <w:proofErr w:type="spellStart"/>
      <w:r w:rsidRPr="00C37705">
        <w:rPr>
          <w:b/>
        </w:rPr>
        <w:t>Liya</w:t>
      </w:r>
      <w:proofErr w:type="spellEnd"/>
      <w:r w:rsidRPr="00C37705">
        <w:rPr>
          <w:b/>
        </w:rPr>
        <w:t xml:space="preserve"> </w:t>
      </w:r>
      <w:proofErr w:type="spellStart"/>
      <w:r w:rsidRPr="00C37705">
        <w:rPr>
          <w:b/>
        </w:rPr>
        <w:t>Petrova</w:t>
      </w:r>
      <w:proofErr w:type="spellEnd"/>
      <w:r w:rsidRPr="00C37705">
        <w:rPr>
          <w:b/>
        </w:rPr>
        <w:t xml:space="preserve">, Oleg </w:t>
      </w:r>
      <w:proofErr w:type="spellStart"/>
      <w:r w:rsidRPr="00C37705">
        <w:rPr>
          <w:b/>
        </w:rPr>
        <w:t>Kaskiv</w:t>
      </w:r>
      <w:proofErr w:type="spellEnd"/>
      <w:r w:rsidRPr="00C37705">
        <w:rPr>
          <w:b/>
        </w:rPr>
        <w:t xml:space="preserve">, </w:t>
      </w:r>
      <w:proofErr w:type="spellStart"/>
      <w:r w:rsidRPr="00C37705">
        <w:rPr>
          <w:b/>
        </w:rPr>
        <w:t>Sulamita</w:t>
      </w:r>
      <w:proofErr w:type="spellEnd"/>
      <w:r w:rsidRPr="00C37705">
        <w:rPr>
          <w:b/>
        </w:rPr>
        <w:t xml:space="preserve"> Ślubowska, Christian </w:t>
      </w:r>
      <w:proofErr w:type="spellStart"/>
      <w:r w:rsidRPr="00C37705">
        <w:rPr>
          <w:b/>
        </w:rPr>
        <w:t>Danowicz</w:t>
      </w:r>
      <w:proofErr w:type="spellEnd"/>
      <w:r w:rsidRPr="00C37705">
        <w:rPr>
          <w:bCs/>
        </w:rPr>
        <w:t xml:space="preserve">, gitarzysta </w:t>
      </w:r>
      <w:r w:rsidRPr="00C37705">
        <w:rPr>
          <w:b/>
          <w:bCs/>
        </w:rPr>
        <w:t xml:space="preserve">Thibault </w:t>
      </w:r>
      <w:proofErr w:type="spellStart"/>
      <w:r w:rsidRPr="00C37705">
        <w:rPr>
          <w:b/>
          <w:bCs/>
        </w:rPr>
        <w:t>Cauvin</w:t>
      </w:r>
      <w:proofErr w:type="spellEnd"/>
      <w:r w:rsidRPr="00C37705">
        <w:rPr>
          <w:b/>
          <w:bCs/>
        </w:rPr>
        <w:t xml:space="preserve">, </w:t>
      </w:r>
      <w:r w:rsidRPr="00C37705">
        <w:t>sopranistki</w:t>
      </w:r>
      <w:r w:rsidRPr="00C37705">
        <w:rPr>
          <w:b/>
          <w:bCs/>
        </w:rPr>
        <w:t xml:space="preserve"> </w:t>
      </w:r>
      <w:r w:rsidR="00E41ECF" w:rsidRPr="00C37705">
        <w:rPr>
          <w:b/>
          <w:bCs/>
        </w:rPr>
        <w:t xml:space="preserve">Aleksandra Olczyk </w:t>
      </w:r>
      <w:r w:rsidR="00E41ECF" w:rsidRPr="00C37705">
        <w:t>i</w:t>
      </w:r>
      <w:r w:rsidR="00E41ECF" w:rsidRPr="00C37705">
        <w:rPr>
          <w:b/>
          <w:bCs/>
        </w:rPr>
        <w:t xml:space="preserve"> </w:t>
      </w:r>
      <w:proofErr w:type="spellStart"/>
      <w:r w:rsidRPr="00C37705">
        <w:rPr>
          <w:b/>
        </w:rPr>
        <w:t>Cyrielle</w:t>
      </w:r>
      <w:proofErr w:type="spellEnd"/>
      <w:r w:rsidRPr="00C37705">
        <w:rPr>
          <w:b/>
        </w:rPr>
        <w:t xml:space="preserve"> </w:t>
      </w:r>
      <w:proofErr w:type="spellStart"/>
      <w:r w:rsidRPr="00C37705">
        <w:rPr>
          <w:b/>
        </w:rPr>
        <w:t>Ndjiki-Nya</w:t>
      </w:r>
      <w:proofErr w:type="spellEnd"/>
      <w:r w:rsidRPr="00C37705">
        <w:t xml:space="preserve">. Orkiestry </w:t>
      </w:r>
      <w:r w:rsidRPr="00C37705">
        <w:rPr>
          <w:b/>
          <w:bCs/>
        </w:rPr>
        <w:t xml:space="preserve">Sinfonia Varsovia, NFM Orkiestra </w:t>
      </w:r>
      <w:proofErr w:type="spellStart"/>
      <w:r w:rsidRPr="00C37705">
        <w:rPr>
          <w:b/>
          <w:bCs/>
        </w:rPr>
        <w:t>Leopoldinum</w:t>
      </w:r>
      <w:proofErr w:type="spellEnd"/>
      <w:r w:rsidRPr="00C37705">
        <w:rPr>
          <w:bCs/>
        </w:rPr>
        <w:t xml:space="preserve"> i</w:t>
      </w:r>
      <w:r w:rsidRPr="00C37705">
        <w:t> </w:t>
      </w:r>
      <w:proofErr w:type="spellStart"/>
      <w:r w:rsidRPr="00C37705">
        <w:rPr>
          <w:b/>
          <w:bCs/>
        </w:rPr>
        <w:t>Theresia</w:t>
      </w:r>
      <w:proofErr w:type="spellEnd"/>
      <w:r w:rsidRPr="00C37705">
        <w:rPr>
          <w:b/>
          <w:bCs/>
        </w:rPr>
        <w:t xml:space="preserve"> </w:t>
      </w:r>
      <w:proofErr w:type="spellStart"/>
      <w:r w:rsidRPr="00C37705">
        <w:rPr>
          <w:b/>
          <w:bCs/>
        </w:rPr>
        <w:t>Orchestra</w:t>
      </w:r>
      <w:proofErr w:type="spellEnd"/>
      <w:r w:rsidRPr="00C37705">
        <w:t xml:space="preserve"> wystąpią pod batutą takich dyrygentów, jak </w:t>
      </w:r>
      <w:r w:rsidRPr="00C37705">
        <w:rPr>
          <w:b/>
        </w:rPr>
        <w:t xml:space="preserve">Jean-Pierre </w:t>
      </w:r>
      <w:proofErr w:type="spellStart"/>
      <w:r w:rsidRPr="00C37705">
        <w:rPr>
          <w:b/>
        </w:rPr>
        <w:t>Wallez</w:t>
      </w:r>
      <w:proofErr w:type="spellEnd"/>
      <w:r w:rsidRPr="00C37705">
        <w:rPr>
          <w:b/>
        </w:rPr>
        <w:t xml:space="preserve">, </w:t>
      </w:r>
      <w:proofErr w:type="spellStart"/>
      <w:r w:rsidRPr="00C37705">
        <w:rPr>
          <w:b/>
        </w:rPr>
        <w:t>Dirk</w:t>
      </w:r>
      <w:proofErr w:type="spellEnd"/>
      <w:r w:rsidRPr="00C37705">
        <w:rPr>
          <w:b/>
        </w:rPr>
        <w:t xml:space="preserve"> </w:t>
      </w:r>
      <w:proofErr w:type="spellStart"/>
      <w:r w:rsidRPr="00C37705">
        <w:rPr>
          <w:b/>
        </w:rPr>
        <w:t>Vermeulen</w:t>
      </w:r>
      <w:proofErr w:type="spellEnd"/>
      <w:r w:rsidRPr="00C37705">
        <w:t xml:space="preserve"> </w:t>
      </w:r>
      <w:r w:rsidRPr="00C37705">
        <w:lastRenderedPageBreak/>
        <w:t>i</w:t>
      </w:r>
      <w:r w:rsidR="00AE4E1A" w:rsidRPr="00C37705">
        <w:t> </w:t>
      </w:r>
      <w:r w:rsidRPr="00C37705">
        <w:rPr>
          <w:b/>
        </w:rPr>
        <w:t xml:space="preserve">Aleksandar </w:t>
      </w:r>
      <w:proofErr w:type="spellStart"/>
      <w:r w:rsidRPr="00C37705">
        <w:rPr>
          <w:b/>
        </w:rPr>
        <w:t>Marković</w:t>
      </w:r>
      <w:proofErr w:type="spellEnd"/>
      <w:r w:rsidRPr="00C37705">
        <w:rPr>
          <w:bCs/>
        </w:rPr>
        <w:t>.</w:t>
      </w:r>
      <w:r w:rsidRPr="00C37705">
        <w:t xml:space="preserve"> Usłyszeć będzie można także </w:t>
      </w:r>
      <w:r w:rsidRPr="00C37705">
        <w:rPr>
          <w:bCs/>
        </w:rPr>
        <w:t xml:space="preserve">wiele </w:t>
      </w:r>
      <w:r w:rsidR="00E41ECF" w:rsidRPr="00C37705">
        <w:rPr>
          <w:bCs/>
        </w:rPr>
        <w:t xml:space="preserve">uznanych </w:t>
      </w:r>
      <w:r w:rsidRPr="00C37705">
        <w:rPr>
          <w:bCs/>
        </w:rPr>
        <w:t xml:space="preserve">zespołów kameralnych: </w:t>
      </w:r>
      <w:r w:rsidRPr="00C37705">
        <w:rPr>
          <w:b/>
          <w:bCs/>
        </w:rPr>
        <w:t>Quatuor Hanson</w:t>
      </w:r>
      <w:r w:rsidRPr="00C37705">
        <w:t xml:space="preserve"> (Anton Hanson, Jules </w:t>
      </w:r>
      <w:proofErr w:type="spellStart"/>
      <w:r w:rsidRPr="00C37705">
        <w:t>Dussap</w:t>
      </w:r>
      <w:proofErr w:type="spellEnd"/>
      <w:r w:rsidRPr="00C37705">
        <w:t xml:space="preserve">, </w:t>
      </w:r>
      <w:proofErr w:type="spellStart"/>
      <w:r w:rsidRPr="00C37705">
        <w:t>Gabrielle</w:t>
      </w:r>
      <w:proofErr w:type="spellEnd"/>
      <w:r w:rsidRPr="00C37705">
        <w:t xml:space="preserve"> </w:t>
      </w:r>
      <w:proofErr w:type="spellStart"/>
      <w:r w:rsidRPr="00C37705">
        <w:t>Lafait</w:t>
      </w:r>
      <w:proofErr w:type="spellEnd"/>
      <w:r w:rsidRPr="00C37705">
        <w:t xml:space="preserve">, Simon </w:t>
      </w:r>
      <w:proofErr w:type="spellStart"/>
      <w:r w:rsidRPr="00C37705">
        <w:t>Dechambre</w:t>
      </w:r>
      <w:proofErr w:type="spellEnd"/>
      <w:r w:rsidRPr="00C37705">
        <w:t xml:space="preserve">), trio wokalne </w:t>
      </w:r>
      <w:proofErr w:type="spellStart"/>
      <w:r w:rsidRPr="00C37705">
        <w:rPr>
          <w:b/>
          <w:bCs/>
        </w:rPr>
        <w:t>Les</w:t>
      </w:r>
      <w:proofErr w:type="spellEnd"/>
      <w:r w:rsidRPr="00C37705">
        <w:rPr>
          <w:rFonts w:ascii="Source Sans Pro" w:hAnsi="Source Sans Pro" w:cs="Calibri"/>
          <w:b/>
          <w:bCs/>
          <w:color w:val="000000"/>
        </w:rPr>
        <w:t xml:space="preserve"> </w:t>
      </w:r>
      <w:proofErr w:type="spellStart"/>
      <w:r w:rsidRPr="00C37705">
        <w:rPr>
          <w:b/>
          <w:bCs/>
        </w:rPr>
        <w:t>Itinérantes</w:t>
      </w:r>
      <w:proofErr w:type="spellEnd"/>
      <w:r w:rsidRPr="00C37705">
        <w:t xml:space="preserve"> (</w:t>
      </w:r>
      <w:proofErr w:type="spellStart"/>
      <w:r w:rsidRPr="00C37705">
        <w:rPr>
          <w:bCs/>
        </w:rPr>
        <w:t>Manon</w:t>
      </w:r>
      <w:proofErr w:type="spellEnd"/>
      <w:r w:rsidRPr="00C37705">
        <w:rPr>
          <w:bCs/>
        </w:rPr>
        <w:t xml:space="preserve"> </w:t>
      </w:r>
      <w:proofErr w:type="spellStart"/>
      <w:r w:rsidRPr="00C37705">
        <w:rPr>
          <w:bCs/>
        </w:rPr>
        <w:t>Cousin</w:t>
      </w:r>
      <w:proofErr w:type="spellEnd"/>
      <w:r w:rsidRPr="00C37705">
        <w:rPr>
          <w:bCs/>
        </w:rPr>
        <w:t xml:space="preserve">, </w:t>
      </w:r>
      <w:proofErr w:type="spellStart"/>
      <w:r w:rsidRPr="00C37705">
        <w:rPr>
          <w:bCs/>
        </w:rPr>
        <w:t>Pauline</w:t>
      </w:r>
      <w:proofErr w:type="spellEnd"/>
      <w:r w:rsidRPr="00C37705">
        <w:rPr>
          <w:bCs/>
        </w:rPr>
        <w:t xml:space="preserve"> </w:t>
      </w:r>
      <w:proofErr w:type="spellStart"/>
      <w:r w:rsidRPr="00C37705">
        <w:rPr>
          <w:bCs/>
        </w:rPr>
        <w:t>Langlois</w:t>
      </w:r>
      <w:proofErr w:type="spellEnd"/>
      <w:r w:rsidRPr="00C37705">
        <w:rPr>
          <w:bCs/>
        </w:rPr>
        <w:t xml:space="preserve"> de </w:t>
      </w:r>
      <w:proofErr w:type="spellStart"/>
      <w:r w:rsidRPr="00C37705">
        <w:rPr>
          <w:bCs/>
        </w:rPr>
        <w:t>Swarte</w:t>
      </w:r>
      <w:proofErr w:type="spellEnd"/>
      <w:r w:rsidRPr="00C37705">
        <w:rPr>
          <w:bCs/>
        </w:rPr>
        <w:t xml:space="preserve">, </w:t>
      </w:r>
      <w:proofErr w:type="spellStart"/>
      <w:r w:rsidRPr="00C37705">
        <w:rPr>
          <w:bCs/>
        </w:rPr>
        <w:t>Élodie</w:t>
      </w:r>
      <w:proofErr w:type="spellEnd"/>
      <w:r w:rsidRPr="00C37705">
        <w:rPr>
          <w:bCs/>
        </w:rPr>
        <w:t xml:space="preserve"> Pont), </w:t>
      </w:r>
      <w:proofErr w:type="spellStart"/>
      <w:r w:rsidRPr="00C37705">
        <w:rPr>
          <w:b/>
          <w:bCs/>
        </w:rPr>
        <w:t>Aureum</w:t>
      </w:r>
      <w:proofErr w:type="spellEnd"/>
      <w:r w:rsidRPr="00C37705">
        <w:rPr>
          <w:b/>
          <w:bCs/>
        </w:rPr>
        <w:t xml:space="preserve"> </w:t>
      </w:r>
      <w:proofErr w:type="spellStart"/>
      <w:r w:rsidRPr="00C37705">
        <w:rPr>
          <w:b/>
          <w:bCs/>
        </w:rPr>
        <w:t>Saxophon</w:t>
      </w:r>
      <w:proofErr w:type="spellEnd"/>
      <w:r w:rsidRPr="00C37705">
        <w:rPr>
          <w:b/>
          <w:bCs/>
        </w:rPr>
        <w:t xml:space="preserve"> </w:t>
      </w:r>
      <w:proofErr w:type="spellStart"/>
      <w:r w:rsidRPr="00C37705">
        <w:rPr>
          <w:b/>
          <w:bCs/>
        </w:rPr>
        <w:t>Quartett</w:t>
      </w:r>
      <w:proofErr w:type="spellEnd"/>
      <w:r w:rsidRPr="00C37705">
        <w:t xml:space="preserve"> (Martina </w:t>
      </w:r>
      <w:proofErr w:type="spellStart"/>
      <w:r w:rsidRPr="00C37705">
        <w:t>Stückler</w:t>
      </w:r>
      <w:proofErr w:type="spellEnd"/>
      <w:r w:rsidRPr="00C37705">
        <w:t xml:space="preserve">, Johannes </w:t>
      </w:r>
      <w:proofErr w:type="spellStart"/>
      <w:r w:rsidRPr="00C37705">
        <w:t>Weichinger</w:t>
      </w:r>
      <w:proofErr w:type="spellEnd"/>
      <w:r w:rsidRPr="00C37705">
        <w:t xml:space="preserve">, Viola </w:t>
      </w:r>
      <w:proofErr w:type="spellStart"/>
      <w:r w:rsidRPr="00C37705">
        <w:t>Jank</w:t>
      </w:r>
      <w:proofErr w:type="spellEnd"/>
      <w:r w:rsidRPr="00C37705">
        <w:t xml:space="preserve">, Lukas </w:t>
      </w:r>
      <w:proofErr w:type="spellStart"/>
      <w:r w:rsidRPr="00C37705">
        <w:t>Seifried</w:t>
      </w:r>
      <w:proofErr w:type="spellEnd"/>
      <w:r w:rsidRPr="00C37705">
        <w:t xml:space="preserve">), </w:t>
      </w:r>
      <w:r w:rsidRPr="00C37705">
        <w:rPr>
          <w:b/>
          <w:bCs/>
        </w:rPr>
        <w:t>Bastarda</w:t>
      </w:r>
      <w:r w:rsidRPr="00C37705">
        <w:t xml:space="preserve"> oraz</w:t>
      </w:r>
      <w:r w:rsidRPr="00C37705">
        <w:rPr>
          <w:bCs/>
        </w:rPr>
        <w:t xml:space="preserve"> </w:t>
      </w:r>
      <w:proofErr w:type="spellStart"/>
      <w:r w:rsidRPr="00C37705">
        <w:rPr>
          <w:b/>
          <w:bCs/>
        </w:rPr>
        <w:t>Ricercar</w:t>
      </w:r>
      <w:proofErr w:type="spellEnd"/>
      <w:r w:rsidRPr="00C37705">
        <w:rPr>
          <w:b/>
          <w:bCs/>
        </w:rPr>
        <w:t xml:space="preserve"> </w:t>
      </w:r>
      <w:proofErr w:type="spellStart"/>
      <w:r w:rsidRPr="00C37705">
        <w:rPr>
          <w:b/>
          <w:bCs/>
        </w:rPr>
        <w:t>Consort</w:t>
      </w:r>
      <w:proofErr w:type="spellEnd"/>
      <w:r w:rsidRPr="00C37705">
        <w:t xml:space="preserve"> pod</w:t>
      </w:r>
      <w:r w:rsidR="00C37705">
        <w:t> </w:t>
      </w:r>
      <w:r w:rsidRPr="00C37705">
        <w:t xml:space="preserve">kierunkiem </w:t>
      </w:r>
      <w:proofErr w:type="spellStart"/>
      <w:r w:rsidRPr="00C37705">
        <w:rPr>
          <w:b/>
          <w:bCs/>
        </w:rPr>
        <w:t>Philippe’a</w:t>
      </w:r>
      <w:proofErr w:type="spellEnd"/>
      <w:r w:rsidRPr="00C37705">
        <w:rPr>
          <w:b/>
          <w:bCs/>
        </w:rPr>
        <w:t xml:space="preserve"> </w:t>
      </w:r>
      <w:proofErr w:type="spellStart"/>
      <w:r w:rsidRPr="00C37705">
        <w:rPr>
          <w:b/>
          <w:bCs/>
        </w:rPr>
        <w:t>Pierlota</w:t>
      </w:r>
      <w:proofErr w:type="spellEnd"/>
      <w:r w:rsidRPr="00C37705">
        <w:t xml:space="preserve">. </w:t>
      </w:r>
    </w:p>
    <w:p w14:paraId="37259D6B" w14:textId="75780EB3" w:rsidR="00E042CA" w:rsidRDefault="0011704C" w:rsidP="00E57AAB">
      <w:pPr>
        <w:jc w:val="both"/>
        <w:rPr>
          <w:lang w:eastAsia="pl-PL"/>
        </w:rPr>
      </w:pPr>
      <w:r w:rsidRPr="00C37705">
        <w:rPr>
          <w:lang w:eastAsia="pl-PL"/>
        </w:rPr>
        <w:t xml:space="preserve">Więcej informacji </w:t>
      </w:r>
      <w:r w:rsidR="00AE4E1A" w:rsidRPr="00C37705">
        <w:rPr>
          <w:lang w:eastAsia="pl-PL"/>
        </w:rPr>
        <w:t xml:space="preserve">nt. artystów, programu i sprzedaży biletów </w:t>
      </w:r>
      <w:r w:rsidRPr="00C37705">
        <w:rPr>
          <w:lang w:eastAsia="pl-PL"/>
        </w:rPr>
        <w:t xml:space="preserve">na stronie </w:t>
      </w:r>
      <w:hyperlink r:id="rId10" w:history="1">
        <w:r w:rsidRPr="00C37705">
          <w:rPr>
            <w:rStyle w:val="Hipercze"/>
            <w:lang w:eastAsia="pl-PL"/>
          </w:rPr>
          <w:t>www.szalonednimuzyki.pl</w:t>
        </w:r>
      </w:hyperlink>
      <w:r w:rsidRPr="00C37705">
        <w:rPr>
          <w:lang w:eastAsia="pl-PL"/>
        </w:rPr>
        <w:t xml:space="preserve">. </w:t>
      </w:r>
      <w:r w:rsidR="00D7243D" w:rsidRPr="00C37705">
        <w:t>B</w:t>
      </w:r>
      <w:r w:rsidR="00AE2602" w:rsidRPr="00C37705">
        <w:t xml:space="preserve">ilety do zakupienia </w:t>
      </w:r>
      <w:r w:rsidR="00AE2602" w:rsidRPr="00C37705">
        <w:rPr>
          <w:lang w:eastAsia="pl-PL"/>
        </w:rPr>
        <w:t xml:space="preserve">stacjonarnie </w:t>
      </w:r>
      <w:r w:rsidR="00AE2602" w:rsidRPr="00C37705">
        <w:t>w kasach Teatru Wielkiego oraz internetowo za pośrednictwem strony</w:t>
      </w:r>
      <w:r w:rsidR="00713DBB" w:rsidRPr="00C37705">
        <w:t xml:space="preserve"> </w:t>
      </w:r>
      <w:hyperlink r:id="rId11" w:history="1">
        <w:r w:rsidR="00AE2602" w:rsidRPr="00C37705">
          <w:rPr>
            <w:rStyle w:val="Hipercze"/>
          </w:rPr>
          <w:t>butik.teatrwielki.pl</w:t>
        </w:r>
      </w:hyperlink>
      <w:r w:rsidR="00AE2602" w:rsidRPr="00C37705">
        <w:t xml:space="preserve">. </w:t>
      </w:r>
      <w:r w:rsidR="00DD3731" w:rsidRPr="00C37705">
        <w:rPr>
          <w:lang w:eastAsia="pl-PL"/>
        </w:rPr>
        <w:t xml:space="preserve">Ceny </w:t>
      </w:r>
      <w:r w:rsidR="005E3462" w:rsidRPr="00C37705">
        <w:rPr>
          <w:lang w:eastAsia="pl-PL"/>
        </w:rPr>
        <w:t xml:space="preserve">regularnych </w:t>
      </w:r>
      <w:r w:rsidR="00DD3731" w:rsidRPr="00C37705">
        <w:rPr>
          <w:lang w:eastAsia="pl-PL"/>
        </w:rPr>
        <w:t>biletów</w:t>
      </w:r>
      <w:r w:rsidR="005E3462" w:rsidRPr="00C37705">
        <w:rPr>
          <w:lang w:eastAsia="pl-PL"/>
        </w:rPr>
        <w:t xml:space="preserve"> 25</w:t>
      </w:r>
      <w:r w:rsidR="00D7243D" w:rsidRPr="00C37705">
        <w:rPr>
          <w:lang w:eastAsia="pl-PL"/>
        </w:rPr>
        <w:t>–</w:t>
      </w:r>
      <w:r w:rsidR="005E3462" w:rsidRPr="00C37705">
        <w:rPr>
          <w:lang w:eastAsia="pl-PL"/>
        </w:rPr>
        <w:t xml:space="preserve">35 zł. Na wydarzenia specjalne: podwójny recital pianistyczny </w:t>
      </w:r>
      <w:r w:rsidR="00D7243D" w:rsidRPr="00C37705">
        <w:rPr>
          <w:lang w:eastAsia="pl-PL"/>
        </w:rPr>
        <w:t>„</w:t>
      </w:r>
      <w:r w:rsidR="00713DBB" w:rsidRPr="00C37705">
        <w:rPr>
          <w:lang w:eastAsia="pl-PL"/>
        </w:rPr>
        <w:t xml:space="preserve">Marzyciele” </w:t>
      </w:r>
      <w:r w:rsidR="005E3462" w:rsidRPr="00C37705">
        <w:rPr>
          <w:lang w:eastAsia="pl-PL"/>
        </w:rPr>
        <w:t>(koncert nr 31) bilety w</w:t>
      </w:r>
      <w:r w:rsidR="00AE4E1A" w:rsidRPr="00C37705">
        <w:rPr>
          <w:lang w:eastAsia="pl-PL"/>
        </w:rPr>
        <w:t> </w:t>
      </w:r>
      <w:r w:rsidR="005E3462" w:rsidRPr="00C37705">
        <w:rPr>
          <w:lang w:eastAsia="pl-PL"/>
        </w:rPr>
        <w:t>cenach 50</w:t>
      </w:r>
      <w:r w:rsidRPr="00C37705">
        <w:rPr>
          <w:lang w:eastAsia="pl-PL"/>
        </w:rPr>
        <w:t>–</w:t>
      </w:r>
      <w:r w:rsidR="005E3462" w:rsidRPr="00C37705">
        <w:rPr>
          <w:lang w:eastAsia="pl-PL"/>
        </w:rPr>
        <w:t>80 zł</w:t>
      </w:r>
      <w:r w:rsidR="0051274C" w:rsidRPr="00C37705">
        <w:rPr>
          <w:lang w:eastAsia="pl-PL"/>
        </w:rPr>
        <w:t>, wydarzenie „Bramy nocy” w</w:t>
      </w:r>
      <w:r w:rsidR="00C37705">
        <w:rPr>
          <w:lang w:eastAsia="pl-PL"/>
        </w:rPr>
        <w:t> </w:t>
      </w:r>
      <w:r w:rsidR="0051274C" w:rsidRPr="00C37705">
        <w:rPr>
          <w:lang w:eastAsia="pl-PL"/>
        </w:rPr>
        <w:t xml:space="preserve">ramach projektu Interakcje/Integracje </w:t>
      </w:r>
      <w:r w:rsidR="001353A2" w:rsidRPr="00C37705">
        <w:rPr>
          <w:lang w:eastAsia="pl-PL"/>
        </w:rPr>
        <w:t xml:space="preserve">(koncert nr 40) bilety </w:t>
      </w:r>
      <w:r w:rsidR="0051274C" w:rsidRPr="00C37705">
        <w:rPr>
          <w:lang w:eastAsia="pl-PL"/>
        </w:rPr>
        <w:t>w symbolicznej cenie 1 zł.</w:t>
      </w:r>
      <w:r w:rsidRPr="00C37705">
        <w:rPr>
          <w:lang w:eastAsia="pl-PL"/>
        </w:rPr>
        <w:t xml:space="preserve"> </w:t>
      </w:r>
      <w:r w:rsidR="00E57AAB" w:rsidRPr="00E57AAB">
        <w:rPr>
          <w:lang w:eastAsia="pl-PL"/>
        </w:rPr>
        <w:t>Przy jednorazowym zakupie biletów na przynajmniej 5 różnych koncertów, obowiązuje rabat 10%. </w:t>
      </w:r>
    </w:p>
    <w:p w14:paraId="5F171B4D" w14:textId="756AEC24" w:rsidR="00CB510F" w:rsidRDefault="009E3619" w:rsidP="009E3619">
      <w:pPr>
        <w:jc w:val="center"/>
        <w:rPr>
          <w:lang w:eastAsia="pl-PL"/>
        </w:rPr>
      </w:pPr>
      <w:r>
        <w:rPr>
          <w:lang w:eastAsia="pl-PL"/>
        </w:rPr>
        <w:t>***</w:t>
      </w:r>
    </w:p>
    <w:p w14:paraId="0DE5E87D" w14:textId="408AAD49" w:rsidR="003A63E6" w:rsidRPr="006F18DB" w:rsidRDefault="00CB510F" w:rsidP="003A63E6">
      <w:pPr>
        <w:tabs>
          <w:tab w:val="left" w:pos="0"/>
        </w:tabs>
        <w:suppressAutoHyphens/>
        <w:jc w:val="both"/>
        <w:rPr>
          <w:sz w:val="20"/>
          <w:szCs w:val="20"/>
        </w:rPr>
      </w:pPr>
      <w:r w:rsidRPr="006F18DB">
        <w:rPr>
          <w:b/>
          <w:bCs/>
          <w:sz w:val="20"/>
          <w:szCs w:val="20"/>
        </w:rPr>
        <w:t>Szalone Dni Muzyki (</w:t>
      </w:r>
      <w:r w:rsidRPr="006F18DB">
        <w:rPr>
          <w:b/>
          <w:bCs/>
          <w:i/>
          <w:iCs/>
          <w:sz w:val="20"/>
          <w:szCs w:val="20"/>
        </w:rPr>
        <w:t>La </w:t>
      </w:r>
      <w:proofErr w:type="spellStart"/>
      <w:r w:rsidRPr="006F18DB">
        <w:rPr>
          <w:b/>
          <w:bCs/>
          <w:i/>
          <w:iCs/>
          <w:sz w:val="20"/>
          <w:szCs w:val="20"/>
        </w:rPr>
        <w:t>Folle</w:t>
      </w:r>
      <w:proofErr w:type="spellEnd"/>
      <w:r w:rsidRPr="006F18DB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6F18DB">
        <w:rPr>
          <w:b/>
          <w:bCs/>
          <w:i/>
          <w:iCs/>
          <w:sz w:val="20"/>
          <w:szCs w:val="20"/>
        </w:rPr>
        <w:t>Journée</w:t>
      </w:r>
      <w:proofErr w:type="spellEnd"/>
      <w:r w:rsidRPr="006F18DB">
        <w:rPr>
          <w:b/>
          <w:bCs/>
          <w:i/>
          <w:iCs/>
          <w:sz w:val="20"/>
          <w:szCs w:val="20"/>
        </w:rPr>
        <w:t xml:space="preserve"> de </w:t>
      </w:r>
      <w:proofErr w:type="spellStart"/>
      <w:r w:rsidRPr="006F18DB">
        <w:rPr>
          <w:b/>
          <w:bCs/>
          <w:i/>
          <w:iCs/>
          <w:sz w:val="20"/>
          <w:szCs w:val="20"/>
        </w:rPr>
        <w:t>Varsovie</w:t>
      </w:r>
      <w:proofErr w:type="spellEnd"/>
      <w:r w:rsidRPr="006F18DB">
        <w:rPr>
          <w:b/>
          <w:bCs/>
          <w:sz w:val="20"/>
          <w:szCs w:val="20"/>
        </w:rPr>
        <w:t>)</w:t>
      </w:r>
      <w:r w:rsidR="003A63E6" w:rsidRPr="006F18DB">
        <w:rPr>
          <w:sz w:val="20"/>
          <w:szCs w:val="20"/>
        </w:rPr>
        <w:t xml:space="preserve"> to </w:t>
      </w:r>
      <w:r w:rsidRPr="006F18DB">
        <w:rPr>
          <w:sz w:val="20"/>
          <w:szCs w:val="20"/>
        </w:rPr>
        <w:t>polska edycja międzynarodowego festiwalu</w:t>
      </w:r>
      <w:r w:rsidR="003A63E6" w:rsidRPr="006F18DB">
        <w:rPr>
          <w:sz w:val="20"/>
          <w:szCs w:val="20"/>
        </w:rPr>
        <w:t xml:space="preserve"> La </w:t>
      </w:r>
      <w:proofErr w:type="spellStart"/>
      <w:r w:rsidR="003A63E6" w:rsidRPr="006F18DB">
        <w:rPr>
          <w:sz w:val="20"/>
          <w:szCs w:val="20"/>
        </w:rPr>
        <w:t>Folle</w:t>
      </w:r>
      <w:proofErr w:type="spellEnd"/>
      <w:r w:rsidR="003A63E6" w:rsidRPr="006F18DB">
        <w:rPr>
          <w:sz w:val="20"/>
          <w:szCs w:val="20"/>
        </w:rPr>
        <w:t xml:space="preserve"> </w:t>
      </w:r>
      <w:proofErr w:type="spellStart"/>
      <w:r w:rsidR="003A63E6" w:rsidRPr="006F18DB">
        <w:rPr>
          <w:sz w:val="20"/>
          <w:szCs w:val="20"/>
        </w:rPr>
        <w:t>Journee</w:t>
      </w:r>
      <w:proofErr w:type="spellEnd"/>
      <w:r w:rsidR="003A63E6" w:rsidRPr="006F18DB">
        <w:rPr>
          <w:sz w:val="20"/>
          <w:szCs w:val="20"/>
        </w:rPr>
        <w:t>, którego</w:t>
      </w:r>
      <w:r w:rsidRPr="006F18DB">
        <w:rPr>
          <w:sz w:val="20"/>
          <w:szCs w:val="20"/>
        </w:rPr>
        <w:t xml:space="preserve"> </w:t>
      </w:r>
      <w:r w:rsidR="003A63E6" w:rsidRPr="006F18DB">
        <w:rPr>
          <w:sz w:val="20"/>
          <w:szCs w:val="20"/>
        </w:rPr>
        <w:t xml:space="preserve">centralną myślą jest przełamywanie barier dzielących słuchaczy od muzyki klasycznej poprzez zachęcanie i ułatwianie odbiorcom udziału w koncertach przy jednoczesnym utrzymywaniu prezentacji muzyki na możliwie najwyższym poziomie. </w:t>
      </w:r>
      <w:r w:rsidR="003A63E6" w:rsidRPr="006F18DB">
        <w:rPr>
          <w:rFonts w:eastAsia="Times New Roman"/>
          <w:sz w:val="20"/>
          <w:szCs w:val="20"/>
          <w:lang w:eastAsia="pl-PL"/>
        </w:rPr>
        <w:t>Festiwal narodził się we Francji</w:t>
      </w:r>
      <w:r w:rsidR="0070561A" w:rsidRPr="006F18DB">
        <w:rPr>
          <w:rFonts w:eastAsia="Times New Roman"/>
          <w:sz w:val="20"/>
          <w:szCs w:val="20"/>
          <w:lang w:eastAsia="pl-PL"/>
        </w:rPr>
        <w:t>.</w:t>
      </w:r>
      <w:r w:rsidR="003A63E6" w:rsidRPr="006F18DB">
        <w:rPr>
          <w:rFonts w:eastAsia="Times New Roman"/>
          <w:sz w:val="20"/>
          <w:szCs w:val="20"/>
          <w:lang w:eastAsia="pl-PL"/>
        </w:rPr>
        <w:t xml:space="preserve"> </w:t>
      </w:r>
      <w:r w:rsidR="0070561A" w:rsidRPr="00C277EA">
        <w:rPr>
          <w:rFonts w:eastAsia="Times New Roman"/>
          <w:sz w:val="20"/>
          <w:szCs w:val="20"/>
          <w:lang w:eastAsia="pl-PL"/>
        </w:rPr>
        <w:t>J</w:t>
      </w:r>
      <w:r w:rsidR="003A63E6" w:rsidRPr="00C277EA">
        <w:rPr>
          <w:rFonts w:eastAsia="Times New Roman"/>
          <w:sz w:val="20"/>
          <w:szCs w:val="20"/>
          <w:lang w:eastAsia="pl-PL"/>
        </w:rPr>
        <w:t>ego p</w:t>
      </w:r>
      <w:r w:rsidR="003A63E6" w:rsidRPr="00C277EA">
        <w:rPr>
          <w:sz w:val="20"/>
          <w:szCs w:val="20"/>
        </w:rPr>
        <w:t xml:space="preserve">omysłodawcą i dyrektorem artystycznym jest </w:t>
      </w:r>
      <w:proofErr w:type="spellStart"/>
      <w:r w:rsidR="003A63E6" w:rsidRPr="00C277EA">
        <w:rPr>
          <w:sz w:val="20"/>
          <w:szCs w:val="20"/>
        </w:rPr>
        <w:t>René</w:t>
      </w:r>
      <w:proofErr w:type="spellEnd"/>
      <w:r w:rsidR="003A63E6" w:rsidRPr="00C277EA">
        <w:rPr>
          <w:sz w:val="20"/>
          <w:szCs w:val="20"/>
        </w:rPr>
        <w:t xml:space="preserve"> Martin,</w:t>
      </w:r>
      <w:r w:rsidR="003A63E6" w:rsidRPr="00C277EA">
        <w:rPr>
          <w:rFonts w:eastAsia="Times New Roman"/>
          <w:sz w:val="20"/>
          <w:szCs w:val="20"/>
          <w:lang w:eastAsia="pl-PL"/>
        </w:rPr>
        <w:t xml:space="preserve"> a organizatorem – </w:t>
      </w:r>
      <w:r w:rsidR="003A63E6" w:rsidRPr="00C277EA">
        <w:rPr>
          <w:sz w:val="20"/>
          <w:szCs w:val="20"/>
        </w:rPr>
        <w:t xml:space="preserve">Centre de </w:t>
      </w:r>
      <w:proofErr w:type="spellStart"/>
      <w:r w:rsidR="003A63E6" w:rsidRPr="00C277EA">
        <w:rPr>
          <w:sz w:val="20"/>
          <w:szCs w:val="20"/>
        </w:rPr>
        <w:t>Réalisations</w:t>
      </w:r>
      <w:proofErr w:type="spellEnd"/>
      <w:r w:rsidR="003A63E6" w:rsidRPr="00C277EA">
        <w:rPr>
          <w:sz w:val="20"/>
          <w:szCs w:val="20"/>
        </w:rPr>
        <w:t xml:space="preserve"> et </w:t>
      </w:r>
      <w:proofErr w:type="spellStart"/>
      <w:r w:rsidR="003A63E6" w:rsidRPr="00C277EA">
        <w:rPr>
          <w:sz w:val="20"/>
          <w:szCs w:val="20"/>
        </w:rPr>
        <w:t>d'Études</w:t>
      </w:r>
      <w:proofErr w:type="spellEnd"/>
      <w:r w:rsidR="003A63E6" w:rsidRPr="00C277EA">
        <w:rPr>
          <w:sz w:val="20"/>
          <w:szCs w:val="20"/>
        </w:rPr>
        <w:t xml:space="preserve"> </w:t>
      </w:r>
      <w:proofErr w:type="spellStart"/>
      <w:r w:rsidR="003A63E6" w:rsidRPr="00C277EA">
        <w:rPr>
          <w:sz w:val="20"/>
          <w:szCs w:val="20"/>
        </w:rPr>
        <w:t>Artistiques</w:t>
      </w:r>
      <w:proofErr w:type="spellEnd"/>
      <w:r w:rsidR="003A63E6" w:rsidRPr="00C277EA">
        <w:rPr>
          <w:sz w:val="20"/>
          <w:szCs w:val="20"/>
        </w:rPr>
        <w:t xml:space="preserve"> à Nantes (CRÉA).</w:t>
      </w:r>
      <w:r w:rsidR="003A63E6" w:rsidRPr="00C277EA">
        <w:rPr>
          <w:rFonts w:eastAsia="Times New Roman"/>
          <w:sz w:val="20"/>
          <w:szCs w:val="20"/>
          <w:lang w:eastAsia="pl-PL"/>
        </w:rPr>
        <w:t xml:space="preserve"> </w:t>
      </w:r>
      <w:r w:rsidR="003A63E6" w:rsidRPr="006F18DB">
        <w:rPr>
          <w:rFonts w:eastAsia="Times New Roman"/>
          <w:sz w:val="20"/>
          <w:szCs w:val="20"/>
          <w:lang w:eastAsia="pl-PL"/>
        </w:rPr>
        <w:t xml:space="preserve">Po raz pierwszy festiwal odbył się w Nantes w 1995 roku, </w:t>
      </w:r>
      <w:r w:rsidR="003A63E6" w:rsidRPr="006F18DB">
        <w:rPr>
          <w:sz w:val="20"/>
          <w:szCs w:val="20"/>
        </w:rPr>
        <w:t>ale jego idea szybko przekroczyła granice Francji i</w:t>
      </w:r>
      <w:r w:rsidR="00205C5A">
        <w:rPr>
          <w:sz w:val="20"/>
          <w:szCs w:val="20"/>
        </w:rPr>
        <w:t> </w:t>
      </w:r>
      <w:r w:rsidR="003A63E6" w:rsidRPr="006F18DB">
        <w:rPr>
          <w:sz w:val="20"/>
          <w:szCs w:val="20"/>
        </w:rPr>
        <w:t>na</w:t>
      </w:r>
      <w:r w:rsidR="00205C5A">
        <w:rPr>
          <w:sz w:val="20"/>
          <w:szCs w:val="20"/>
        </w:rPr>
        <w:t> </w:t>
      </w:r>
      <w:r w:rsidR="003A63E6" w:rsidRPr="006F18DB">
        <w:rPr>
          <w:sz w:val="20"/>
          <w:szCs w:val="20"/>
        </w:rPr>
        <w:t>przestrzeni lat stał się prawdziwie międzynarodowym muzycznym fenomenem</w:t>
      </w:r>
      <w:r w:rsidR="003A63E6" w:rsidRPr="006F18DB">
        <w:rPr>
          <w:rFonts w:eastAsia="Times New Roman"/>
          <w:sz w:val="20"/>
          <w:szCs w:val="20"/>
          <w:lang w:eastAsia="pl-PL"/>
        </w:rPr>
        <w:t>.</w:t>
      </w:r>
    </w:p>
    <w:p w14:paraId="04CCE33E" w14:textId="2E615B2C" w:rsidR="0015283F" w:rsidRDefault="003A63E6" w:rsidP="00CB510F">
      <w:pPr>
        <w:jc w:val="both"/>
        <w:rPr>
          <w:sz w:val="20"/>
          <w:szCs w:val="20"/>
        </w:rPr>
      </w:pPr>
      <w:r w:rsidRPr="006F18DB">
        <w:rPr>
          <w:sz w:val="20"/>
          <w:szCs w:val="20"/>
        </w:rPr>
        <w:t xml:space="preserve">Polska edycja festiwalu powstała </w:t>
      </w:r>
      <w:r w:rsidR="00CB510F" w:rsidRPr="006F18DB">
        <w:rPr>
          <w:sz w:val="20"/>
          <w:szCs w:val="20"/>
        </w:rPr>
        <w:t xml:space="preserve">z inicjatywy </w:t>
      </w:r>
      <w:proofErr w:type="spellStart"/>
      <w:r w:rsidR="00CB510F" w:rsidRPr="006F18DB">
        <w:rPr>
          <w:sz w:val="20"/>
          <w:szCs w:val="20"/>
        </w:rPr>
        <w:t>Sinfonii</w:t>
      </w:r>
      <w:proofErr w:type="spellEnd"/>
      <w:r w:rsidR="00CB510F" w:rsidRPr="006F18DB">
        <w:rPr>
          <w:sz w:val="20"/>
          <w:szCs w:val="20"/>
        </w:rPr>
        <w:t xml:space="preserve"> </w:t>
      </w:r>
      <w:proofErr w:type="spellStart"/>
      <w:r w:rsidR="00CB510F" w:rsidRPr="006F18DB">
        <w:rPr>
          <w:sz w:val="20"/>
          <w:szCs w:val="20"/>
        </w:rPr>
        <w:t>Varsovii</w:t>
      </w:r>
      <w:proofErr w:type="spellEnd"/>
      <w:r w:rsidR="00CB510F" w:rsidRPr="006F18DB">
        <w:rPr>
          <w:sz w:val="20"/>
          <w:szCs w:val="20"/>
        </w:rPr>
        <w:t xml:space="preserve">, </w:t>
      </w:r>
      <w:r w:rsidR="00D115F3" w:rsidRPr="006F18DB">
        <w:rPr>
          <w:sz w:val="20"/>
          <w:szCs w:val="20"/>
        </w:rPr>
        <w:t xml:space="preserve">której </w:t>
      </w:r>
      <w:r w:rsidR="00CB510F" w:rsidRPr="006F18DB">
        <w:rPr>
          <w:sz w:val="20"/>
          <w:szCs w:val="20"/>
        </w:rPr>
        <w:t>orkiestr</w:t>
      </w:r>
      <w:r w:rsidR="00D115F3" w:rsidRPr="006F18DB">
        <w:rPr>
          <w:sz w:val="20"/>
          <w:szCs w:val="20"/>
        </w:rPr>
        <w:t xml:space="preserve">a </w:t>
      </w:r>
      <w:r w:rsidR="00CB510F" w:rsidRPr="006F18DB">
        <w:rPr>
          <w:sz w:val="20"/>
          <w:szCs w:val="20"/>
        </w:rPr>
        <w:t>od początku gościła na festiwalu we Francji oraz uczestniczyła w wielu edycjach japońskich, rosyjskich i hiszpańskich. Każdego roku w ostatni pełny weekend września w Teatrze Wielkim - Operze Narodowej w Warszawie gromadzą się tysiące słuchaczy, którzy w czasie kilku dni mogą wybierać wśród dziesiątków wydarzeń</w:t>
      </w:r>
      <w:r w:rsidR="00D115F3" w:rsidRPr="006F18DB">
        <w:rPr>
          <w:sz w:val="20"/>
          <w:szCs w:val="20"/>
        </w:rPr>
        <w:t xml:space="preserve"> w przystępnych cenach</w:t>
      </w:r>
      <w:r w:rsidR="00CB510F" w:rsidRPr="006F18DB">
        <w:rPr>
          <w:sz w:val="20"/>
          <w:szCs w:val="20"/>
        </w:rPr>
        <w:t>. Szalone Dni Muzyki to jedyny w kraju festiwal, który łączy koncerty symfoniczne i kameralne w wykonaniu największych gwiazd światowych scen z szerokim programem edukacyjnym.</w:t>
      </w:r>
    </w:p>
    <w:p w14:paraId="2FC4E573" w14:textId="77777777" w:rsidR="006F18DB" w:rsidRDefault="006F18DB" w:rsidP="00CB510F">
      <w:pPr>
        <w:jc w:val="both"/>
        <w:rPr>
          <w:sz w:val="20"/>
          <w:szCs w:val="20"/>
        </w:rPr>
      </w:pPr>
    </w:p>
    <w:p w14:paraId="3BF150C2" w14:textId="77777777" w:rsidR="009E3619" w:rsidRPr="006848EB" w:rsidRDefault="009E3619" w:rsidP="009E3619">
      <w:pPr>
        <w:spacing w:before="120" w:after="120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t>Kontakt dla mediów:</w:t>
      </w:r>
    </w:p>
    <w:p w14:paraId="33B3EBE8" w14:textId="77777777" w:rsidR="009E3619" w:rsidRPr="006848EB" w:rsidRDefault="009E3619" w:rsidP="009E3619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Jakub Strużyński</w:t>
      </w:r>
    </w:p>
    <w:p w14:paraId="186DFD6C" w14:textId="77777777" w:rsidR="009E3619" w:rsidRPr="006848EB" w:rsidRDefault="009E3619" w:rsidP="009E3619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4E9FDF6A" w14:textId="77777777" w:rsidR="009E3619" w:rsidRPr="006848EB" w:rsidRDefault="009E3619" w:rsidP="009E3619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Sinfonia Varsovia, Dział Marketingu i Obsługi Publiczności</w:t>
      </w:r>
    </w:p>
    <w:p w14:paraId="664AD4C6" w14:textId="210C4F58" w:rsidR="009E3619" w:rsidRPr="006848EB" w:rsidRDefault="009E3619" w:rsidP="009E3619">
      <w:pPr>
        <w:pStyle w:val="Bezodstpw"/>
        <w:spacing w:line="276" w:lineRule="auto"/>
        <w:ind w:left="0"/>
        <w:jc w:val="both"/>
        <w:rPr>
          <w:szCs w:val="22"/>
          <w:lang w:val="de-DE"/>
        </w:rPr>
      </w:pPr>
      <w:r w:rsidRPr="006848EB">
        <w:rPr>
          <w:rFonts w:asciiTheme="minorHAnsi" w:hAnsiTheme="minorHAnsi" w:cstheme="minorHAnsi"/>
          <w:szCs w:val="22"/>
          <w:lang w:val="de-DE"/>
        </w:rPr>
        <w:t>jakub.struzynski@sinfoniavarsovia.org, tel. 502 243</w:t>
      </w:r>
      <w:r>
        <w:rPr>
          <w:rFonts w:asciiTheme="minorHAnsi" w:hAnsiTheme="minorHAnsi" w:cstheme="minorHAnsi"/>
          <w:szCs w:val="22"/>
          <w:lang w:val="de-DE"/>
        </w:rPr>
        <w:t> </w:t>
      </w:r>
      <w:r w:rsidRPr="006848EB">
        <w:rPr>
          <w:rFonts w:asciiTheme="minorHAnsi" w:hAnsiTheme="minorHAnsi" w:cstheme="minorHAnsi"/>
          <w:szCs w:val="22"/>
          <w:lang w:val="de-DE"/>
        </w:rPr>
        <w:t>387</w:t>
      </w:r>
    </w:p>
    <w:p w14:paraId="23B9B104" w14:textId="77777777" w:rsidR="006F18DB" w:rsidRPr="009E3619" w:rsidRDefault="006F18DB" w:rsidP="00CB510F">
      <w:pPr>
        <w:jc w:val="both"/>
        <w:rPr>
          <w:sz w:val="20"/>
          <w:szCs w:val="20"/>
          <w:lang w:val="de-DE"/>
        </w:rPr>
      </w:pPr>
    </w:p>
    <w:p w14:paraId="272E7786" w14:textId="6553ACE1" w:rsidR="003B0AC9" w:rsidRPr="00C277EA" w:rsidRDefault="0015283F" w:rsidP="00E26DDC">
      <w:pPr>
        <w:spacing w:after="160" w:line="259" w:lineRule="auto"/>
        <w:rPr>
          <w:lang w:val="de-DE"/>
        </w:rPr>
      </w:pPr>
      <w:r w:rsidRPr="009E3619">
        <w:rPr>
          <w:lang w:val="de-DE"/>
        </w:rPr>
        <w:br w:type="page"/>
      </w: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58240" behindDoc="0" locked="0" layoutInCell="1" allowOverlap="1" wp14:anchorId="012C6CA7" wp14:editId="3CB01B4F">
            <wp:simplePos x="0" y="0"/>
            <wp:positionH relativeFrom="page">
              <wp:posOffset>90170</wp:posOffset>
            </wp:positionH>
            <wp:positionV relativeFrom="topMargin">
              <wp:posOffset>1217295</wp:posOffset>
            </wp:positionV>
            <wp:extent cx="7358400" cy="3135600"/>
            <wp:effectExtent l="0" t="0" r="0" b="8255"/>
            <wp:wrapTopAndBottom/>
            <wp:docPr id="1526776345" name="Picture 1526776345" descr="Patronat honorowy: Ambasada Francji w Polsce&#10;Dyrektor Artystyczny: René Martin &#10;Organizator: Sinfonia Varsovia, instytucja kultury m.st. Warszawy&#10;Współorganizatorzy: Ministerstwo Kultury i Dziedzictwa Narodowego, Narodowe Centrum Kultury, Narodowy Instytut Muzyki i Tańca, Teatr Wielki - Opera Narodowa, CRÉA Folles Journées, Centrum Edukacji Artystycznej, Fundacja Ogrody Muzyczne, projekt współfinansuje m.st. Warszawa&#10;Sponsor: PGE Polska Grupa Energetyczna S.A. &#10;Partner Główny: Fundacja im. Zygmunta Zaleskiego &#10;Partnerzy Strategiczni: Orange Polska S.A. i Instytut Francuski w Polsce&#10;Partnerzy: Fundacja Sinfonia Varsovia, Samorząd Województwa Mazowieckiego&#10;Wspierają nas: Austriackie Forum Kultury, Ville de Nantes&#10;Patronat medialny: Polityka, RMF Classic, Gazeta Wyborc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776345" name="Obraz 1" descr="Patronat honorowy: Ambasada Francji w Polsce&#10;Dyrektor Artystyczny: René Martin &#10;Organizator: Sinfonia Varsovia, instytucja kultury m.st. Warszawy&#10;Współorganizatorzy: Ministerstwo Kultury i Dziedzictwa Narodowego, Narodowe Centrum Kultury, Narodowy Instytut Muzyki i Tańca, Teatr Wielki - Opera Narodowa, CRÉA Folles Journées, Centrum Edukacji Artystycznej, Fundacja Ogrody Muzyczne, projekt współfinansuje m.st. Warszawa&#10;Sponsor: PGE Polska Grupa Energetyczna S.A. &#10;Partner Główny: Fundacja im. Zygmunta Zaleskiego &#10;Partnerzy Strategiczni: Orange Polska S.A. i Instytut Francuski w Polsce&#10;Partnerzy: Fundacja Sinfonia Varsovia, Samorząd Województwa Mazowieckiego&#10;Wspierają nas: Austriackie Forum Kultury, Ville de Nantes&#10;Patronat medialny: Polityka, RMF Classic, Gazeta Wyborcza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8400" cy="313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0AC9" w:rsidRPr="00C277EA" w:rsidSect="00C37705">
      <w:headerReference w:type="default" r:id="rId13"/>
      <w:footerReference w:type="default" r:id="rId14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7DE86" w14:textId="77777777" w:rsidR="00065521" w:rsidRDefault="00065521" w:rsidP="00AE4E1A">
      <w:pPr>
        <w:spacing w:after="0" w:line="240" w:lineRule="auto"/>
      </w:pPr>
      <w:r>
        <w:separator/>
      </w:r>
    </w:p>
  </w:endnote>
  <w:endnote w:type="continuationSeparator" w:id="0">
    <w:p w14:paraId="3EF85CAC" w14:textId="77777777" w:rsidR="00065521" w:rsidRDefault="00065521" w:rsidP="00AE4E1A">
      <w:pPr>
        <w:spacing w:after="0" w:line="240" w:lineRule="auto"/>
      </w:pPr>
      <w:r>
        <w:continuationSeparator/>
      </w:r>
    </w:p>
  </w:endnote>
  <w:endnote w:type="continuationNotice" w:id="1">
    <w:p w14:paraId="26B647D7" w14:textId="77777777" w:rsidR="00065521" w:rsidRDefault="000655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D617C" w14:textId="2C350F3A" w:rsidR="00AE4E1A" w:rsidRDefault="00AE4E1A">
    <w:pPr>
      <w:pStyle w:val="Stopka"/>
    </w:pPr>
    <w:r>
      <w:rPr>
        <w:noProof/>
      </w:rPr>
      <w:drawing>
        <wp:anchor distT="0" distB="0" distL="114300" distR="114300" simplePos="0" relativeHeight="251658241" behindDoc="0" locked="0" layoutInCell="1" allowOverlap="1" wp14:anchorId="1C550106" wp14:editId="48638012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823418025" name="Picture 8234180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DA2B8" w14:textId="77777777" w:rsidR="00065521" w:rsidRDefault="00065521" w:rsidP="00AE4E1A">
      <w:pPr>
        <w:spacing w:after="0" w:line="240" w:lineRule="auto"/>
      </w:pPr>
      <w:r>
        <w:separator/>
      </w:r>
    </w:p>
  </w:footnote>
  <w:footnote w:type="continuationSeparator" w:id="0">
    <w:p w14:paraId="474FF69A" w14:textId="77777777" w:rsidR="00065521" w:rsidRDefault="00065521" w:rsidP="00AE4E1A">
      <w:pPr>
        <w:spacing w:after="0" w:line="240" w:lineRule="auto"/>
      </w:pPr>
      <w:r>
        <w:continuationSeparator/>
      </w:r>
    </w:p>
  </w:footnote>
  <w:footnote w:type="continuationNotice" w:id="1">
    <w:p w14:paraId="5EF14274" w14:textId="77777777" w:rsidR="00065521" w:rsidRDefault="000655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20BFB" w14:textId="68CE2B99" w:rsidR="00AE4E1A" w:rsidRDefault="00AE4E1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5C01E8" wp14:editId="729F6AB9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883619315" name="Picture 1883619315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645268D5" w14:textId="77777777" w:rsidR="00AE4E1A" w:rsidRDefault="00AE4E1A">
    <w:pPr>
      <w:pStyle w:val="Nagwek"/>
    </w:pPr>
  </w:p>
  <w:p w14:paraId="4AC667FE" w14:textId="77777777" w:rsidR="00AE4E1A" w:rsidRDefault="00AE4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52419"/>
    <w:multiLevelType w:val="hybridMultilevel"/>
    <w:tmpl w:val="F880D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327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F3"/>
    <w:rsid w:val="00065521"/>
    <w:rsid w:val="00081BB8"/>
    <w:rsid w:val="000A4027"/>
    <w:rsid w:val="000B0E82"/>
    <w:rsid w:val="000B6A2A"/>
    <w:rsid w:val="000C4BDE"/>
    <w:rsid w:val="00111AC1"/>
    <w:rsid w:val="00115AFF"/>
    <w:rsid w:val="0011704C"/>
    <w:rsid w:val="00125C04"/>
    <w:rsid w:val="001353A2"/>
    <w:rsid w:val="0015283F"/>
    <w:rsid w:val="00167981"/>
    <w:rsid w:val="001757B7"/>
    <w:rsid w:val="001C1429"/>
    <w:rsid w:val="001E6E60"/>
    <w:rsid w:val="00205C5A"/>
    <w:rsid w:val="00227100"/>
    <w:rsid w:val="00240F2F"/>
    <w:rsid w:val="00250CD7"/>
    <w:rsid w:val="00291C87"/>
    <w:rsid w:val="00297656"/>
    <w:rsid w:val="002D1A74"/>
    <w:rsid w:val="002D231F"/>
    <w:rsid w:val="002D45FA"/>
    <w:rsid w:val="002D7281"/>
    <w:rsid w:val="002E4E46"/>
    <w:rsid w:val="00324694"/>
    <w:rsid w:val="00326705"/>
    <w:rsid w:val="00327D3C"/>
    <w:rsid w:val="0033705F"/>
    <w:rsid w:val="00342C5A"/>
    <w:rsid w:val="003713E2"/>
    <w:rsid w:val="003A63E6"/>
    <w:rsid w:val="003B0AC9"/>
    <w:rsid w:val="003C165D"/>
    <w:rsid w:val="003C6131"/>
    <w:rsid w:val="003D440E"/>
    <w:rsid w:val="003E0650"/>
    <w:rsid w:val="003E4F29"/>
    <w:rsid w:val="0041633A"/>
    <w:rsid w:val="004732EA"/>
    <w:rsid w:val="004B3BDE"/>
    <w:rsid w:val="004B75B7"/>
    <w:rsid w:val="0051274C"/>
    <w:rsid w:val="005133E0"/>
    <w:rsid w:val="00517147"/>
    <w:rsid w:val="005273E4"/>
    <w:rsid w:val="00585A4A"/>
    <w:rsid w:val="00591ED5"/>
    <w:rsid w:val="005958C8"/>
    <w:rsid w:val="005B072E"/>
    <w:rsid w:val="005C04E3"/>
    <w:rsid w:val="005D6275"/>
    <w:rsid w:val="005E3462"/>
    <w:rsid w:val="006041BA"/>
    <w:rsid w:val="0065617F"/>
    <w:rsid w:val="00657958"/>
    <w:rsid w:val="006600B6"/>
    <w:rsid w:val="00667E78"/>
    <w:rsid w:val="006A62A0"/>
    <w:rsid w:val="006E1406"/>
    <w:rsid w:val="006E4AF2"/>
    <w:rsid w:val="006F18DB"/>
    <w:rsid w:val="006F346F"/>
    <w:rsid w:val="0070561A"/>
    <w:rsid w:val="00713DBB"/>
    <w:rsid w:val="0071728E"/>
    <w:rsid w:val="00763ED4"/>
    <w:rsid w:val="007869F6"/>
    <w:rsid w:val="00795C37"/>
    <w:rsid w:val="00796DF0"/>
    <w:rsid w:val="007C3C5C"/>
    <w:rsid w:val="007D2FB6"/>
    <w:rsid w:val="008012C1"/>
    <w:rsid w:val="0080609B"/>
    <w:rsid w:val="008446C1"/>
    <w:rsid w:val="00851872"/>
    <w:rsid w:val="00856E19"/>
    <w:rsid w:val="00866BF6"/>
    <w:rsid w:val="00866CBA"/>
    <w:rsid w:val="00884E08"/>
    <w:rsid w:val="009111FF"/>
    <w:rsid w:val="00946AAB"/>
    <w:rsid w:val="009674F0"/>
    <w:rsid w:val="00985BB6"/>
    <w:rsid w:val="00992FD1"/>
    <w:rsid w:val="00993818"/>
    <w:rsid w:val="00993960"/>
    <w:rsid w:val="009A491A"/>
    <w:rsid w:val="009B5370"/>
    <w:rsid w:val="009E3619"/>
    <w:rsid w:val="00A012AF"/>
    <w:rsid w:val="00A370C1"/>
    <w:rsid w:val="00A41D93"/>
    <w:rsid w:val="00A45363"/>
    <w:rsid w:val="00A63C52"/>
    <w:rsid w:val="00A81104"/>
    <w:rsid w:val="00A90C39"/>
    <w:rsid w:val="00AA4676"/>
    <w:rsid w:val="00AE2602"/>
    <w:rsid w:val="00AE4E1A"/>
    <w:rsid w:val="00AF1834"/>
    <w:rsid w:val="00AF29A8"/>
    <w:rsid w:val="00B03131"/>
    <w:rsid w:val="00B03C7C"/>
    <w:rsid w:val="00B123B9"/>
    <w:rsid w:val="00B136D4"/>
    <w:rsid w:val="00B508F3"/>
    <w:rsid w:val="00B87253"/>
    <w:rsid w:val="00BD1C40"/>
    <w:rsid w:val="00BE1A86"/>
    <w:rsid w:val="00C24E18"/>
    <w:rsid w:val="00C277EA"/>
    <w:rsid w:val="00C376AE"/>
    <w:rsid w:val="00C37705"/>
    <w:rsid w:val="00CB062E"/>
    <w:rsid w:val="00CB37D6"/>
    <w:rsid w:val="00CB510F"/>
    <w:rsid w:val="00CC3AEA"/>
    <w:rsid w:val="00CE7791"/>
    <w:rsid w:val="00D115F3"/>
    <w:rsid w:val="00D24342"/>
    <w:rsid w:val="00D66462"/>
    <w:rsid w:val="00D7243D"/>
    <w:rsid w:val="00DD3731"/>
    <w:rsid w:val="00E00362"/>
    <w:rsid w:val="00E042CA"/>
    <w:rsid w:val="00E26DDC"/>
    <w:rsid w:val="00E41ECF"/>
    <w:rsid w:val="00E53C5C"/>
    <w:rsid w:val="00E57AAB"/>
    <w:rsid w:val="00E6760C"/>
    <w:rsid w:val="00E713BC"/>
    <w:rsid w:val="00E7223F"/>
    <w:rsid w:val="00ED54B0"/>
    <w:rsid w:val="00EE1A0C"/>
    <w:rsid w:val="00F0345E"/>
    <w:rsid w:val="00F14BC0"/>
    <w:rsid w:val="00F37CB6"/>
    <w:rsid w:val="00F53BB6"/>
    <w:rsid w:val="00F8462D"/>
    <w:rsid w:val="00F91422"/>
    <w:rsid w:val="00FB06D1"/>
    <w:rsid w:val="00FD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D2E2B"/>
  <w15:chartTrackingRefBased/>
  <w15:docId w15:val="{A08BCA35-7A39-4BAB-B029-1CAEF758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8F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E1406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6E1406"/>
    <w:pPr>
      <w:spacing w:after="0" w:line="240" w:lineRule="auto"/>
      <w:ind w:left="720"/>
    </w:pPr>
    <w:rPr>
      <w:rFonts w:eastAsiaTheme="minorHAnsi" w:cs="Calibri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6E140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91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3DBB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4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E1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E4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E1A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8D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8D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Bezodstpw">
    <w:name w:val="No Spacing"/>
    <w:basedOn w:val="Normalny"/>
    <w:uiPriority w:val="1"/>
    <w:qFormat/>
    <w:rsid w:val="009E3619"/>
    <w:pPr>
      <w:spacing w:after="0" w:line="240" w:lineRule="auto"/>
      <w:ind w:left="2160"/>
    </w:pPr>
    <w:rPr>
      <w:rFonts w:eastAsia="Times New Roman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utik.teatrwielki.pl/administrator/cms/rezerwacja/termin.html?sezon=2023/202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szalonednimuzyki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7" ma:contentTypeDescription="Utwórz nowy dokument." ma:contentTypeScope="" ma:versionID="3b2692eb1494ce1cced8d2b4a77d425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664cb7f95c96b64e3caf043eb03b874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154D8AD3-9522-448E-99A3-50DB424C6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4E643F-9418-46ED-B62B-14B6A8919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A26802-AC62-4048-B435-A4944C9FFCAC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124</cp:revision>
  <dcterms:created xsi:type="dcterms:W3CDTF">2023-06-17T01:47:00Z</dcterms:created>
  <dcterms:modified xsi:type="dcterms:W3CDTF">2023-08-22T11:47:00Z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